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1071C" w14:textId="4E27F75C" w:rsidR="00716B40" w:rsidRPr="00A52F39" w:rsidRDefault="00D12928" w:rsidP="00E01656">
      <w:pPr>
        <w:pStyle w:val="BodyText"/>
        <w:spacing w:before="3"/>
        <w:ind w:left="0" w:firstLine="0"/>
        <w:rPr>
          <w:b/>
          <w:bCs/>
          <w:color w:val="FFFFFF"/>
          <w:spacing w:val="-2"/>
          <w:w w:val="115"/>
          <w:sz w:val="48"/>
          <w:szCs w:val="48"/>
        </w:rPr>
      </w:pPr>
      <w:r w:rsidRPr="00A52F39">
        <w:rPr>
          <w:b/>
          <w:bCs/>
          <w:noProof/>
          <w:color w:val="FFFFFF"/>
          <w:spacing w:val="-2"/>
          <w:w w:val="115"/>
          <w:sz w:val="48"/>
          <w:szCs w:val="48"/>
        </w:rPr>
        <mc:AlternateContent>
          <mc:Choice Requires="wpg">
            <w:drawing>
              <wp:anchor distT="0" distB="0" distL="0" distR="0" simplePos="0" relativeHeight="251660800" behindDoc="1" locked="0" layoutInCell="1" allowOverlap="1" wp14:anchorId="46910762" wp14:editId="759B1A98">
                <wp:simplePos x="0" y="0"/>
                <wp:positionH relativeFrom="page">
                  <wp:align>right</wp:align>
                </wp:positionH>
                <wp:positionV relativeFrom="page">
                  <wp:posOffset>923290</wp:posOffset>
                </wp:positionV>
                <wp:extent cx="7548880" cy="1494155"/>
                <wp:effectExtent l="0" t="0" r="13970"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494155"/>
                          <a:chOff x="0" y="0"/>
                          <a:chExt cx="7548880" cy="1494155"/>
                        </a:xfrm>
                      </wpg:grpSpPr>
                      <wps:wsp>
                        <wps:cNvPr id="5" name="Graphic 5"/>
                        <wps:cNvSpPr/>
                        <wps:spPr>
                          <a:xfrm>
                            <a:off x="6350" y="6350"/>
                            <a:ext cx="7533640" cy="1481455"/>
                          </a:xfrm>
                          <a:custGeom>
                            <a:avLst/>
                            <a:gdLst/>
                            <a:ahLst/>
                            <a:cxnLst/>
                            <a:rect l="l" t="t" r="r" b="b"/>
                            <a:pathLst>
                              <a:path w="7533640" h="1481455">
                                <a:moveTo>
                                  <a:pt x="7533638" y="0"/>
                                </a:moveTo>
                                <a:lnTo>
                                  <a:pt x="0" y="0"/>
                                </a:lnTo>
                                <a:lnTo>
                                  <a:pt x="0" y="1481454"/>
                                </a:lnTo>
                                <a:lnTo>
                                  <a:pt x="7533638" y="1481454"/>
                                </a:lnTo>
                                <a:lnTo>
                                  <a:pt x="7533638" y="0"/>
                                </a:lnTo>
                                <a:close/>
                              </a:path>
                            </a:pathLst>
                          </a:custGeom>
                          <a:solidFill>
                            <a:srgbClr val="1A468D"/>
                          </a:solidFill>
                        </wps:spPr>
                        <wps:bodyPr wrap="square" lIns="0" tIns="0" rIns="0" bIns="0" rtlCol="0">
                          <a:prstTxWarp prst="textNoShape">
                            <a:avLst/>
                          </a:prstTxWarp>
                          <a:noAutofit/>
                        </wps:bodyPr>
                      </wps:wsp>
                      <wps:wsp>
                        <wps:cNvPr id="6" name="Graphic 6"/>
                        <wps:cNvSpPr/>
                        <wps:spPr>
                          <a:xfrm>
                            <a:off x="6350" y="6350"/>
                            <a:ext cx="7533640" cy="1481455"/>
                          </a:xfrm>
                          <a:custGeom>
                            <a:avLst/>
                            <a:gdLst/>
                            <a:ahLst/>
                            <a:cxnLst/>
                            <a:rect l="l" t="t" r="r" b="b"/>
                            <a:pathLst>
                              <a:path w="7533640" h="1481455">
                                <a:moveTo>
                                  <a:pt x="0" y="1481454"/>
                                </a:moveTo>
                                <a:lnTo>
                                  <a:pt x="7533638" y="1481454"/>
                                </a:lnTo>
                                <a:lnTo>
                                  <a:pt x="7533638" y="0"/>
                                </a:lnTo>
                                <a:lnTo>
                                  <a:pt x="0" y="0"/>
                                </a:lnTo>
                              </a:path>
                            </a:pathLst>
                          </a:custGeom>
                          <a:ln w="12700">
                            <a:solidFill>
                              <a:srgbClr val="2E528F"/>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6092190" y="6350"/>
                            <a:ext cx="1456689" cy="1456435"/>
                          </a:xfrm>
                          <a:prstGeom prst="rect">
                            <a:avLst/>
                          </a:prstGeom>
                        </pic:spPr>
                      </pic:pic>
                    </wpg:wgp>
                  </a:graphicData>
                </a:graphic>
              </wp:anchor>
            </w:drawing>
          </mc:Choice>
          <mc:Fallback>
            <w:pict>
              <v:group w14:anchorId="75CA2BB3" id="Group 4" o:spid="_x0000_s1026" style="position:absolute;margin-left:543.2pt;margin-top:72.7pt;width:594.4pt;height:117.65pt;z-index:-251655680;mso-wrap-distance-left:0;mso-wrap-distance-right:0;mso-position-horizontal:right;mso-position-horizontal-relative:page;mso-position-vertical-relative:page" coordsize="75488,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">
                <v:shape id="Graphic 5" o:spid="_x0000_s1027" style="position:absolute;left:63;top:63;width:75336;height:14815;visibility:visible;mso-wrap-style:square;v-text-anchor:top" coordsize="7533640,1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" path="m7533638,l,,,1481454r7533638,l7533638,xe" fillcolor="#1a468d" stroked="f">
                  <v:path arrowok="t"/>
                </v:shape>
                <v:shape id="Graphic 6" o:spid="_x0000_s1028" style="position:absolute;left:63;top:63;width:75336;height:14815;visibility:visible;mso-wrap-style:square;v-text-anchor:top" coordsize="7533640,1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" path="m,1481454r7533638,l7533638,,,e" filled="f" strokecolor="#2e528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left:60921;top:63;width:14567;height:1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">
                  <v:imagedata r:id="rId12" o:title=""/>
                </v:shape>
                <w10:wrap anchorx="page" anchory="page"/>
              </v:group>
            </w:pict>
          </mc:Fallback>
        </mc:AlternateContent>
      </w:r>
      <w:r w:rsidR="00A52F39" w:rsidRPr="00A52F39">
        <w:rPr>
          <w:b/>
          <w:bCs/>
          <w:color w:val="FFFFFF"/>
          <w:spacing w:val="-2"/>
          <w:w w:val="115"/>
          <w:sz w:val="48"/>
          <w:szCs w:val="48"/>
        </w:rPr>
        <w:t>Senior Apple</w:t>
      </w:r>
      <w:r w:rsidRPr="00A52F39">
        <w:rPr>
          <w:b/>
          <w:bCs/>
          <w:color w:val="FFFFFF"/>
          <w:spacing w:val="-2"/>
          <w:w w:val="115"/>
          <w:sz w:val="48"/>
          <w:szCs w:val="48"/>
        </w:rPr>
        <w:t xml:space="preserve"> </w:t>
      </w:r>
      <w:r w:rsidRPr="00E01656">
        <w:rPr>
          <w:b/>
          <w:bCs/>
          <w:color w:val="FFFFFF"/>
          <w:spacing w:val="-2"/>
          <w:w w:val="115"/>
          <w:sz w:val="48"/>
          <w:szCs w:val="48"/>
        </w:rPr>
        <w:t>Engineer</w:t>
      </w:r>
    </w:p>
    <w:p w14:paraId="4691071F" w14:textId="54B43E9C" w:rsidR="00716B40" w:rsidRDefault="00D12928" w:rsidP="00E01656">
      <w:pPr>
        <w:spacing w:before="28" w:line="252" w:lineRule="auto"/>
        <w:ind w:right="5087"/>
        <w:rPr>
          <w:rFonts w:ascii="Arial Narrow"/>
          <w:b/>
          <w:bCs/>
          <w:color w:val="FFFFFF"/>
          <w:spacing w:val="-2"/>
          <w:w w:val="115"/>
          <w:sz w:val="48"/>
          <w:szCs w:val="48"/>
        </w:rPr>
      </w:pPr>
      <w:r w:rsidRPr="00E01656">
        <w:rPr>
          <w:rFonts w:ascii="Arial Narrow"/>
          <w:b/>
          <w:bCs/>
          <w:color w:val="FFFFFF"/>
          <w:w w:val="115"/>
          <w:sz w:val="48"/>
          <w:szCs w:val="48"/>
        </w:rPr>
        <w:t xml:space="preserve">Job Specification </w:t>
      </w:r>
    </w:p>
    <w:p w14:paraId="46910720" w14:textId="1B2CD929" w:rsidR="00716B40" w:rsidRPr="00A52F39" w:rsidRDefault="004D0C5C" w:rsidP="00A52F39">
      <w:pPr>
        <w:tabs>
          <w:tab w:val="left" w:pos="3435"/>
        </w:tabs>
        <w:spacing w:before="28" w:line="252" w:lineRule="auto"/>
        <w:ind w:right="5087"/>
        <w:rPr>
          <w:rFonts w:ascii="Arial Narrow"/>
          <w:b/>
          <w:bCs/>
          <w:sz w:val="48"/>
          <w:szCs w:val="48"/>
        </w:rPr>
      </w:pPr>
      <w:r>
        <w:rPr>
          <w:rFonts w:ascii="Arial Narrow"/>
          <w:b/>
          <w:bCs/>
          <w:color w:val="FFFFFF"/>
          <w:spacing w:val="-2"/>
          <w:w w:val="115"/>
          <w:sz w:val="48"/>
          <w:szCs w:val="48"/>
        </w:rPr>
        <w:t>Hemel Hempstead</w:t>
      </w:r>
      <w:r w:rsidR="00A52F39">
        <w:rPr>
          <w:rFonts w:ascii="Arial Narrow"/>
          <w:b/>
          <w:bCs/>
          <w:color w:val="FFFFFF"/>
          <w:spacing w:val="-2"/>
          <w:w w:val="115"/>
          <w:sz w:val="48"/>
          <w:szCs w:val="48"/>
        </w:rPr>
        <w:tab/>
      </w:r>
    </w:p>
    <w:p w14:paraId="46910721" w14:textId="77777777" w:rsidR="00716B40" w:rsidRPr="00E623CD" w:rsidRDefault="00D12928">
      <w:pPr>
        <w:pStyle w:val="Heading1"/>
        <w:spacing w:before="278"/>
        <w:rPr>
          <w:sz w:val="24"/>
          <w:szCs w:val="24"/>
          <w:u w:val="none"/>
        </w:rPr>
      </w:pPr>
      <w:r w:rsidRPr="00E623CD">
        <w:rPr>
          <w:color w:val="1A468D"/>
          <w:w w:val="120"/>
          <w:sz w:val="24"/>
          <w:szCs w:val="24"/>
          <w:u w:color="1A468D"/>
        </w:rPr>
        <w:t>About</w:t>
      </w:r>
      <w:r w:rsidRPr="00E623CD">
        <w:rPr>
          <w:color w:val="1A468D"/>
          <w:spacing w:val="-11"/>
          <w:w w:val="120"/>
          <w:sz w:val="24"/>
          <w:szCs w:val="24"/>
          <w:u w:color="1A468D"/>
        </w:rPr>
        <w:t xml:space="preserve"> </w:t>
      </w:r>
      <w:r w:rsidRPr="00E623CD">
        <w:rPr>
          <w:color w:val="1A468D"/>
          <w:w w:val="120"/>
          <w:sz w:val="24"/>
          <w:szCs w:val="24"/>
          <w:u w:color="1A468D"/>
        </w:rPr>
        <w:t>the</w:t>
      </w:r>
      <w:r w:rsidRPr="00E623CD">
        <w:rPr>
          <w:color w:val="1A468D"/>
          <w:spacing w:val="-8"/>
          <w:w w:val="120"/>
          <w:sz w:val="24"/>
          <w:szCs w:val="24"/>
          <w:u w:color="1A468D"/>
        </w:rPr>
        <w:t xml:space="preserve"> </w:t>
      </w:r>
      <w:r w:rsidRPr="00E623CD">
        <w:rPr>
          <w:color w:val="1A468D"/>
          <w:spacing w:val="-4"/>
          <w:w w:val="120"/>
          <w:sz w:val="24"/>
          <w:szCs w:val="24"/>
          <w:u w:color="1A468D"/>
        </w:rPr>
        <w:t>role:</w:t>
      </w:r>
    </w:p>
    <w:p w14:paraId="46910722" w14:textId="77777777" w:rsidR="00716B40" w:rsidRPr="00E623CD" w:rsidRDefault="00716B40">
      <w:pPr>
        <w:pStyle w:val="BodyText"/>
        <w:ind w:left="0" w:firstLine="0"/>
        <w:rPr>
          <w:rFonts w:ascii="Arial Narrow"/>
        </w:rPr>
      </w:pPr>
    </w:p>
    <w:p w14:paraId="4BBDA493" w14:textId="77777777" w:rsidR="00A52F39" w:rsidRDefault="00A52F39" w:rsidP="00A52F39">
      <w:pPr>
        <w:pStyle w:val="BodyText"/>
        <w:spacing w:before="52"/>
        <w:ind w:left="1180" w:right="116" w:firstLine="0"/>
        <w:rPr>
          <w:color w:val="808080"/>
        </w:rPr>
      </w:pPr>
      <w:r w:rsidRPr="00A52F39">
        <w:rPr>
          <w:color w:val="808080"/>
        </w:rPr>
        <w:t xml:space="preserve">Academia is currently seeking to recruit </w:t>
      </w:r>
      <w:r>
        <w:rPr>
          <w:color w:val="808080"/>
        </w:rPr>
        <w:t xml:space="preserve">a </w:t>
      </w:r>
      <w:r w:rsidRPr="00A52F39">
        <w:rPr>
          <w:b/>
          <w:bCs/>
          <w:color w:val="808080"/>
        </w:rPr>
        <w:t>Senior Apple Engineer</w:t>
      </w:r>
      <w:r>
        <w:rPr>
          <w:color w:val="808080"/>
        </w:rPr>
        <w:t xml:space="preserve"> </w:t>
      </w:r>
      <w:r w:rsidRPr="00A52F39">
        <w:rPr>
          <w:color w:val="808080"/>
        </w:rPr>
        <w:t xml:space="preserve">to strengthen the Technical Services Team. As a member of the team, the emphasis will be on providing high quality technical solutions &amp; support. You will also take responsibility for ticket ownership and follow up, and provide higher tier support, job co-ordination and document scope of works to other members of the team.  </w:t>
      </w:r>
    </w:p>
    <w:p w14:paraId="78A62E43" w14:textId="77777777" w:rsidR="00A52F39" w:rsidRDefault="00A52F39" w:rsidP="00A52F39">
      <w:pPr>
        <w:pStyle w:val="BodyText"/>
        <w:spacing w:before="52"/>
        <w:ind w:left="1180" w:right="116" w:firstLine="0"/>
        <w:rPr>
          <w:color w:val="808080"/>
        </w:rPr>
      </w:pPr>
    </w:p>
    <w:p w14:paraId="54B68134" w14:textId="0517EB9D" w:rsidR="00A52F39" w:rsidRPr="00A52F39" w:rsidRDefault="00A52F39" w:rsidP="00A52F39">
      <w:pPr>
        <w:pStyle w:val="BodyText"/>
        <w:spacing w:before="52"/>
        <w:ind w:left="1180" w:right="116" w:firstLine="0"/>
        <w:rPr>
          <w:color w:val="808080"/>
        </w:rPr>
      </w:pPr>
      <w:r w:rsidRPr="00A52F39">
        <w:rPr>
          <w:color w:val="808080"/>
        </w:rPr>
        <w:t>This role has been created to support the rapid expansion of the company and would suit a highly competent individual with strong communication &amp; technical skills to undertake the following duties:</w:t>
      </w:r>
      <w:r>
        <w:rPr>
          <w:color w:val="808080"/>
        </w:rPr>
        <w:br/>
      </w:r>
    </w:p>
    <w:p w14:paraId="31D18524" w14:textId="77777777" w:rsidR="00A52F39" w:rsidRPr="00A52F39" w:rsidRDefault="00A52F39" w:rsidP="00A52F39">
      <w:pPr>
        <w:pStyle w:val="BodyText"/>
        <w:numPr>
          <w:ilvl w:val="0"/>
          <w:numId w:val="14"/>
        </w:numPr>
        <w:spacing w:before="52"/>
        <w:ind w:right="116"/>
        <w:rPr>
          <w:color w:val="808080"/>
        </w:rPr>
      </w:pPr>
      <w:r w:rsidRPr="00A52F39">
        <w:rPr>
          <w:color w:val="808080"/>
        </w:rPr>
        <w:t xml:space="preserve">MDM solution management and implementation [Especially </w:t>
      </w:r>
      <w:proofErr w:type="spellStart"/>
      <w:r w:rsidRPr="00A52F39">
        <w:rPr>
          <w:color w:val="808080"/>
        </w:rPr>
        <w:t>Jamf</w:t>
      </w:r>
      <w:proofErr w:type="spellEnd"/>
      <w:r w:rsidRPr="00A52F39">
        <w:rPr>
          <w:color w:val="808080"/>
        </w:rPr>
        <w:t xml:space="preserve"> Pro and </w:t>
      </w:r>
      <w:proofErr w:type="spellStart"/>
      <w:r w:rsidRPr="00A52F39">
        <w:rPr>
          <w:color w:val="808080"/>
        </w:rPr>
        <w:t>Jamf</w:t>
      </w:r>
      <w:proofErr w:type="spellEnd"/>
      <w:r w:rsidRPr="00A52F39">
        <w:rPr>
          <w:color w:val="808080"/>
        </w:rPr>
        <w:t xml:space="preserve"> School]</w:t>
      </w:r>
    </w:p>
    <w:p w14:paraId="4DED9337" w14:textId="77777777" w:rsidR="00A52F39" w:rsidRPr="00A52F39" w:rsidRDefault="00A52F39" w:rsidP="00A52F39">
      <w:pPr>
        <w:pStyle w:val="BodyText"/>
        <w:numPr>
          <w:ilvl w:val="0"/>
          <w:numId w:val="14"/>
        </w:numPr>
        <w:spacing w:before="52"/>
        <w:ind w:right="116"/>
        <w:rPr>
          <w:color w:val="808080"/>
        </w:rPr>
      </w:pPr>
      <w:r w:rsidRPr="00A52F39">
        <w:rPr>
          <w:color w:val="808080"/>
        </w:rPr>
        <w:t>Multiplatform integration</w:t>
      </w:r>
    </w:p>
    <w:p w14:paraId="2E35765B" w14:textId="77777777" w:rsidR="00A52F39" w:rsidRPr="00A52F39" w:rsidRDefault="00A52F39" w:rsidP="00A52F39">
      <w:pPr>
        <w:pStyle w:val="BodyText"/>
        <w:numPr>
          <w:ilvl w:val="0"/>
          <w:numId w:val="14"/>
        </w:numPr>
        <w:spacing w:before="52"/>
        <w:ind w:right="116"/>
        <w:rPr>
          <w:color w:val="808080"/>
        </w:rPr>
      </w:pPr>
      <w:r w:rsidRPr="00A52F39">
        <w:rPr>
          <w:color w:val="808080"/>
        </w:rPr>
        <w:t xml:space="preserve">Solutions development </w:t>
      </w:r>
    </w:p>
    <w:p w14:paraId="540A3E93" w14:textId="77777777" w:rsidR="00A52F39" w:rsidRPr="00A52F39" w:rsidRDefault="00A52F39" w:rsidP="00A52F39">
      <w:pPr>
        <w:pStyle w:val="BodyText"/>
        <w:numPr>
          <w:ilvl w:val="0"/>
          <w:numId w:val="14"/>
        </w:numPr>
        <w:spacing w:before="52"/>
        <w:ind w:right="116"/>
        <w:rPr>
          <w:color w:val="808080"/>
        </w:rPr>
      </w:pPr>
      <w:r w:rsidRPr="00A52F39">
        <w:rPr>
          <w:color w:val="808080"/>
        </w:rPr>
        <w:t>Deployment Automation</w:t>
      </w:r>
    </w:p>
    <w:p w14:paraId="280F6C1D" w14:textId="77777777" w:rsidR="00A52F39" w:rsidRPr="00A52F39" w:rsidRDefault="00A52F39" w:rsidP="00A52F39">
      <w:pPr>
        <w:pStyle w:val="BodyText"/>
        <w:numPr>
          <w:ilvl w:val="0"/>
          <w:numId w:val="14"/>
        </w:numPr>
        <w:spacing w:before="52"/>
        <w:ind w:right="116"/>
        <w:rPr>
          <w:color w:val="808080"/>
        </w:rPr>
      </w:pPr>
      <w:r w:rsidRPr="00A52F39">
        <w:rPr>
          <w:color w:val="808080"/>
        </w:rPr>
        <w:t>ISO 9001 &amp; 27001 procedure documentation</w:t>
      </w:r>
    </w:p>
    <w:p w14:paraId="4691072A" w14:textId="77777777" w:rsidR="00716B40" w:rsidRPr="00E623CD" w:rsidRDefault="00716B40">
      <w:pPr>
        <w:pStyle w:val="BodyText"/>
        <w:spacing w:before="11"/>
        <w:ind w:left="0" w:firstLine="0"/>
      </w:pPr>
    </w:p>
    <w:p w14:paraId="4691072B" w14:textId="77777777" w:rsidR="00716B40" w:rsidRDefault="00D12928">
      <w:pPr>
        <w:pStyle w:val="Heading1"/>
        <w:rPr>
          <w:color w:val="1A468D"/>
          <w:spacing w:val="-4"/>
          <w:w w:val="115"/>
          <w:sz w:val="24"/>
          <w:szCs w:val="24"/>
          <w:u w:color="1A468D"/>
        </w:rPr>
      </w:pPr>
      <w:r w:rsidRPr="00E623CD">
        <w:rPr>
          <w:color w:val="1A468D"/>
          <w:w w:val="115"/>
          <w:sz w:val="24"/>
          <w:szCs w:val="24"/>
          <w:u w:color="1A468D"/>
        </w:rPr>
        <w:t>You</w:t>
      </w:r>
      <w:r w:rsidRPr="00E623CD">
        <w:rPr>
          <w:color w:val="1A468D"/>
          <w:spacing w:val="1"/>
          <w:w w:val="115"/>
          <w:sz w:val="24"/>
          <w:szCs w:val="24"/>
          <w:u w:color="1A468D"/>
        </w:rPr>
        <w:t xml:space="preserve"> </w:t>
      </w:r>
      <w:r w:rsidRPr="00E623CD">
        <w:rPr>
          <w:color w:val="1A468D"/>
          <w:w w:val="115"/>
          <w:sz w:val="24"/>
          <w:szCs w:val="24"/>
          <w:u w:color="1A468D"/>
        </w:rPr>
        <w:t>will be</w:t>
      </w:r>
      <w:r w:rsidRPr="00E623CD">
        <w:rPr>
          <w:color w:val="1A468D"/>
          <w:spacing w:val="4"/>
          <w:w w:val="115"/>
          <w:sz w:val="24"/>
          <w:szCs w:val="24"/>
          <w:u w:color="1A468D"/>
        </w:rPr>
        <w:t xml:space="preserve"> </w:t>
      </w:r>
      <w:r w:rsidRPr="00E623CD">
        <w:rPr>
          <w:color w:val="1A468D"/>
          <w:w w:val="115"/>
          <w:sz w:val="24"/>
          <w:szCs w:val="24"/>
          <w:u w:color="1A468D"/>
        </w:rPr>
        <w:t>responsible</w:t>
      </w:r>
      <w:r w:rsidRPr="00E623CD">
        <w:rPr>
          <w:color w:val="1A468D"/>
          <w:spacing w:val="3"/>
          <w:w w:val="115"/>
          <w:sz w:val="24"/>
          <w:szCs w:val="24"/>
          <w:u w:color="1A468D"/>
        </w:rPr>
        <w:t xml:space="preserve"> </w:t>
      </w:r>
      <w:r w:rsidRPr="00E623CD">
        <w:rPr>
          <w:color w:val="1A468D"/>
          <w:spacing w:val="-4"/>
          <w:w w:val="115"/>
          <w:sz w:val="24"/>
          <w:szCs w:val="24"/>
          <w:u w:color="1A468D"/>
        </w:rPr>
        <w:t>for:</w:t>
      </w:r>
    </w:p>
    <w:p w14:paraId="5A1EBDB3" w14:textId="77777777" w:rsidR="00A52F39" w:rsidRPr="00E623CD" w:rsidRDefault="00A52F39">
      <w:pPr>
        <w:pStyle w:val="Heading1"/>
        <w:rPr>
          <w:sz w:val="24"/>
          <w:szCs w:val="24"/>
          <w:u w:val="none"/>
        </w:rPr>
      </w:pPr>
    </w:p>
    <w:p w14:paraId="707A0360" w14:textId="77777777" w:rsidR="00A52F39" w:rsidRPr="00A52F39" w:rsidRDefault="00A52F39" w:rsidP="00A52F39">
      <w:pPr>
        <w:pStyle w:val="ListParagraph"/>
        <w:numPr>
          <w:ilvl w:val="1"/>
          <w:numId w:val="1"/>
        </w:numPr>
        <w:tabs>
          <w:tab w:val="left" w:pos="2260"/>
        </w:tabs>
        <w:ind w:left="2260" w:hanging="359"/>
        <w:rPr>
          <w:color w:val="808080"/>
          <w:sz w:val="24"/>
          <w:szCs w:val="24"/>
        </w:rPr>
      </w:pPr>
      <w:proofErr w:type="spellStart"/>
      <w:r w:rsidRPr="00A52F39">
        <w:rPr>
          <w:color w:val="808080"/>
          <w:sz w:val="24"/>
          <w:szCs w:val="24"/>
        </w:rPr>
        <w:t>Jamf</w:t>
      </w:r>
      <w:proofErr w:type="spellEnd"/>
      <w:r w:rsidRPr="00A52F39">
        <w:rPr>
          <w:color w:val="808080"/>
          <w:sz w:val="24"/>
          <w:szCs w:val="24"/>
        </w:rPr>
        <w:t xml:space="preserve"> solutions architecture, design, implementation, documentation and training.</w:t>
      </w:r>
    </w:p>
    <w:p w14:paraId="13E07762"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Tier 3 escalation support to the wider Apple helpdesk team.</w:t>
      </w:r>
    </w:p>
    <w:p w14:paraId="2550A7AC"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 xml:space="preserve">Maintenance of OS and software patching for </w:t>
      </w:r>
      <w:proofErr w:type="spellStart"/>
      <w:r w:rsidRPr="00A52F39">
        <w:rPr>
          <w:color w:val="808080"/>
          <w:sz w:val="24"/>
          <w:szCs w:val="24"/>
        </w:rPr>
        <w:t>Jamf</w:t>
      </w:r>
      <w:proofErr w:type="spellEnd"/>
      <w:r w:rsidRPr="00A52F39">
        <w:rPr>
          <w:color w:val="808080"/>
          <w:sz w:val="24"/>
          <w:szCs w:val="24"/>
        </w:rPr>
        <w:t>/Apple MSP customer estates.</w:t>
      </w:r>
    </w:p>
    <w:p w14:paraId="223D2663"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Software packaging for a range of applications from basic to complex</w:t>
      </w:r>
    </w:p>
    <w:p w14:paraId="1EF66096"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Implementation of security best practices across all environments</w:t>
      </w:r>
    </w:p>
    <w:p w14:paraId="46910734" w14:textId="6A5D9F58" w:rsidR="00716B40"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Documentation of processes and projects to a range of audiences of differing technical abilities</w:t>
      </w:r>
    </w:p>
    <w:p w14:paraId="46910735" w14:textId="77777777" w:rsidR="00716B40" w:rsidRPr="00E623CD" w:rsidRDefault="00716B40">
      <w:pPr>
        <w:pStyle w:val="BodyText"/>
        <w:spacing w:before="9"/>
        <w:ind w:left="0" w:firstLine="0"/>
      </w:pPr>
    </w:p>
    <w:p w14:paraId="46910736" w14:textId="77777777" w:rsidR="00716B40" w:rsidRDefault="00D12928">
      <w:pPr>
        <w:pStyle w:val="Heading2"/>
        <w:rPr>
          <w:color w:val="1A468D"/>
          <w:spacing w:val="-2"/>
          <w:w w:val="115"/>
          <w:sz w:val="24"/>
          <w:szCs w:val="24"/>
          <w:u w:color="1A468D"/>
        </w:rPr>
      </w:pPr>
      <w:r w:rsidRPr="00E623CD">
        <w:rPr>
          <w:color w:val="1A468D"/>
          <w:w w:val="115"/>
          <w:sz w:val="24"/>
          <w:szCs w:val="24"/>
          <w:u w:color="1A468D"/>
        </w:rPr>
        <w:t>Key</w:t>
      </w:r>
      <w:r w:rsidRPr="00E623CD">
        <w:rPr>
          <w:color w:val="1A468D"/>
          <w:spacing w:val="-6"/>
          <w:w w:val="115"/>
          <w:sz w:val="24"/>
          <w:szCs w:val="24"/>
          <w:u w:color="1A468D"/>
        </w:rPr>
        <w:t xml:space="preserve"> </w:t>
      </w:r>
      <w:r w:rsidRPr="00E623CD">
        <w:rPr>
          <w:color w:val="1A468D"/>
          <w:spacing w:val="-2"/>
          <w:w w:val="115"/>
          <w:sz w:val="24"/>
          <w:szCs w:val="24"/>
          <w:u w:color="1A468D"/>
        </w:rPr>
        <w:t>Skills:</w:t>
      </w:r>
    </w:p>
    <w:p w14:paraId="24D0AE92" w14:textId="77777777" w:rsidR="00A52F39" w:rsidRPr="00E623CD" w:rsidRDefault="00A52F39">
      <w:pPr>
        <w:pStyle w:val="Heading2"/>
        <w:rPr>
          <w:sz w:val="24"/>
          <w:szCs w:val="24"/>
          <w:u w:val="none"/>
        </w:rPr>
      </w:pPr>
    </w:p>
    <w:p w14:paraId="2FA2D068"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 xml:space="preserve">Detail-oriented and </w:t>
      </w:r>
      <w:proofErr w:type="spellStart"/>
      <w:r w:rsidRPr="00A52F39">
        <w:rPr>
          <w:color w:val="808080"/>
          <w:sz w:val="24"/>
          <w:szCs w:val="24"/>
        </w:rPr>
        <w:t>organised</w:t>
      </w:r>
      <w:proofErr w:type="spellEnd"/>
    </w:p>
    <w:p w14:paraId="1421EA32"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Have an ability to work independently, autonomously and take initiative</w:t>
      </w:r>
    </w:p>
    <w:p w14:paraId="74222D6B" w14:textId="77777777" w:rsidR="00A52F39" w:rsidRPr="00A52F39" w:rsidRDefault="00A52F39" w:rsidP="00A52F39">
      <w:pPr>
        <w:pStyle w:val="ListParagraph"/>
        <w:numPr>
          <w:ilvl w:val="1"/>
          <w:numId w:val="1"/>
        </w:numPr>
        <w:tabs>
          <w:tab w:val="left" w:pos="2260"/>
        </w:tabs>
        <w:ind w:left="2260" w:hanging="359"/>
        <w:rPr>
          <w:color w:val="808080"/>
          <w:sz w:val="24"/>
          <w:szCs w:val="24"/>
        </w:rPr>
      </w:pPr>
      <w:proofErr w:type="gramStart"/>
      <w:r w:rsidRPr="00A52F39">
        <w:rPr>
          <w:color w:val="808080"/>
          <w:sz w:val="24"/>
          <w:szCs w:val="24"/>
        </w:rPr>
        <w:t>Have the ability to</w:t>
      </w:r>
      <w:proofErr w:type="gramEnd"/>
      <w:r w:rsidRPr="00A52F39">
        <w:rPr>
          <w:color w:val="808080"/>
          <w:sz w:val="24"/>
          <w:szCs w:val="24"/>
        </w:rPr>
        <w:t xml:space="preserve"> multi-task and proactively manage various issues</w:t>
      </w:r>
    </w:p>
    <w:p w14:paraId="5E3556FC"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Have excellent time management and written and verbal communication skills</w:t>
      </w:r>
    </w:p>
    <w:p w14:paraId="3F56D7CA" w14:textId="71C1C9A8" w:rsidR="00A52F39" w:rsidRPr="00A52F39" w:rsidRDefault="00A52F39" w:rsidP="00A52F39">
      <w:pPr>
        <w:pStyle w:val="ListParagraph"/>
        <w:numPr>
          <w:ilvl w:val="1"/>
          <w:numId w:val="1"/>
        </w:numPr>
        <w:tabs>
          <w:tab w:val="left" w:pos="2260"/>
        </w:tabs>
        <w:ind w:left="2260" w:hanging="359"/>
        <w:rPr>
          <w:color w:val="808080"/>
          <w:sz w:val="24"/>
          <w:szCs w:val="24"/>
        </w:rPr>
      </w:pPr>
      <w:r>
        <w:rPr>
          <w:color w:val="808080"/>
          <w:sz w:val="24"/>
          <w:szCs w:val="24"/>
        </w:rPr>
        <w:t>To be able to produce</w:t>
      </w:r>
      <w:r w:rsidRPr="00A52F39">
        <w:rPr>
          <w:color w:val="808080"/>
          <w:sz w:val="24"/>
          <w:szCs w:val="24"/>
        </w:rPr>
        <w:t xml:space="preserve"> exceptional standards in quality of work</w:t>
      </w:r>
    </w:p>
    <w:p w14:paraId="01A13CD9"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Have an ability to demonstrate on-going interest to learn and understand new areas in the I.T. industry</w:t>
      </w:r>
    </w:p>
    <w:p w14:paraId="21A809DB"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lastRenderedPageBreak/>
        <w:t xml:space="preserve">Have a solid technical background in Apple solutions, scripting, and deployment </w:t>
      </w:r>
    </w:p>
    <w:p w14:paraId="46910745" w14:textId="77777777" w:rsidR="00716B40" w:rsidRPr="00E623CD" w:rsidRDefault="00716B40">
      <w:pPr>
        <w:pStyle w:val="BodyText"/>
        <w:spacing w:before="9"/>
        <w:ind w:left="0" w:firstLine="0"/>
      </w:pPr>
    </w:p>
    <w:p w14:paraId="0B98DAE0" w14:textId="29C5DEDE" w:rsidR="00A52F39" w:rsidRPr="00A52F39" w:rsidRDefault="00D12928" w:rsidP="00A52F39">
      <w:pPr>
        <w:pStyle w:val="BodyText"/>
        <w:spacing w:line="242" w:lineRule="auto"/>
        <w:ind w:left="1541" w:firstLine="0"/>
      </w:pPr>
      <w:r w:rsidRPr="00E623CD">
        <w:rPr>
          <w:color w:val="808080"/>
        </w:rPr>
        <w:t>In</w:t>
      </w:r>
      <w:r w:rsidRPr="00E623CD">
        <w:rPr>
          <w:color w:val="808080"/>
          <w:spacing w:val="-6"/>
        </w:rPr>
        <w:t xml:space="preserve"> </w:t>
      </w:r>
      <w:r w:rsidRPr="00E623CD">
        <w:rPr>
          <w:color w:val="808080"/>
        </w:rPr>
        <w:t>addition,</w:t>
      </w:r>
      <w:r w:rsidRPr="00E623CD">
        <w:rPr>
          <w:color w:val="808080"/>
          <w:spacing w:val="-4"/>
        </w:rPr>
        <w:t xml:space="preserve"> </w:t>
      </w:r>
      <w:r w:rsidRPr="00E623CD">
        <w:rPr>
          <w:color w:val="808080"/>
        </w:rPr>
        <w:t>the</w:t>
      </w:r>
      <w:r w:rsidRPr="00E623CD">
        <w:rPr>
          <w:color w:val="808080"/>
          <w:spacing w:val="-3"/>
        </w:rPr>
        <w:t xml:space="preserve"> </w:t>
      </w:r>
      <w:r w:rsidRPr="00E623CD">
        <w:rPr>
          <w:color w:val="808080"/>
        </w:rPr>
        <w:t>ideal</w:t>
      </w:r>
      <w:r w:rsidRPr="00E623CD">
        <w:rPr>
          <w:color w:val="808080"/>
          <w:spacing w:val="-4"/>
        </w:rPr>
        <w:t xml:space="preserve"> </w:t>
      </w:r>
      <w:r w:rsidRPr="00E623CD">
        <w:rPr>
          <w:color w:val="808080"/>
        </w:rPr>
        <w:t>candidate</w:t>
      </w:r>
      <w:r w:rsidRPr="00E623CD">
        <w:rPr>
          <w:color w:val="808080"/>
          <w:spacing w:val="-4"/>
        </w:rPr>
        <w:t xml:space="preserve"> </w:t>
      </w:r>
      <w:r w:rsidRPr="00E623CD">
        <w:rPr>
          <w:color w:val="808080"/>
        </w:rPr>
        <w:t>would</w:t>
      </w:r>
      <w:r w:rsidRPr="00E623CD">
        <w:rPr>
          <w:color w:val="808080"/>
          <w:spacing w:val="-5"/>
        </w:rPr>
        <w:t xml:space="preserve"> </w:t>
      </w:r>
      <w:r w:rsidRPr="00E623CD">
        <w:rPr>
          <w:color w:val="808080"/>
        </w:rPr>
        <w:t>al</w:t>
      </w:r>
      <w:r w:rsidR="00A52F39">
        <w:rPr>
          <w:color w:val="808080"/>
        </w:rPr>
        <w:t>so have k</w:t>
      </w:r>
      <w:r w:rsidR="00A52F39" w:rsidRPr="00A52F39">
        <w:rPr>
          <w:color w:val="808080"/>
        </w:rPr>
        <w:t>nowledge &amp;/or certification of any of the following:</w:t>
      </w:r>
    </w:p>
    <w:p w14:paraId="02118D55" w14:textId="77777777" w:rsidR="00A52F39" w:rsidRPr="00A52F39" w:rsidRDefault="00A52F39" w:rsidP="00A52F39">
      <w:pPr>
        <w:pStyle w:val="ListParagraph"/>
        <w:numPr>
          <w:ilvl w:val="1"/>
          <w:numId w:val="1"/>
        </w:numPr>
        <w:tabs>
          <w:tab w:val="left" w:pos="2260"/>
        </w:tabs>
        <w:ind w:left="2260" w:hanging="359"/>
        <w:rPr>
          <w:color w:val="808080"/>
          <w:sz w:val="24"/>
          <w:szCs w:val="24"/>
        </w:rPr>
      </w:pPr>
      <w:proofErr w:type="spellStart"/>
      <w:r w:rsidRPr="00A52F39">
        <w:rPr>
          <w:color w:val="808080"/>
          <w:sz w:val="24"/>
          <w:szCs w:val="24"/>
        </w:rPr>
        <w:t>Jamf</w:t>
      </w:r>
      <w:proofErr w:type="spellEnd"/>
      <w:r w:rsidRPr="00A52F39">
        <w:rPr>
          <w:color w:val="808080"/>
          <w:sz w:val="24"/>
          <w:szCs w:val="24"/>
        </w:rPr>
        <w:t xml:space="preserve"> Pro [ideally </w:t>
      </w:r>
      <w:proofErr w:type="spellStart"/>
      <w:r w:rsidRPr="00A52F39">
        <w:rPr>
          <w:color w:val="808080"/>
          <w:sz w:val="24"/>
          <w:szCs w:val="24"/>
        </w:rPr>
        <w:t>Jamf</w:t>
      </w:r>
      <w:proofErr w:type="spellEnd"/>
      <w:r w:rsidRPr="00A52F39">
        <w:rPr>
          <w:color w:val="808080"/>
          <w:sz w:val="24"/>
          <w:szCs w:val="24"/>
        </w:rPr>
        <w:t xml:space="preserve"> 300 certified or higher]</w:t>
      </w:r>
    </w:p>
    <w:p w14:paraId="7667B411" w14:textId="77777777" w:rsidR="00A52F39" w:rsidRPr="00A52F39" w:rsidRDefault="00A52F39" w:rsidP="00A52F39">
      <w:pPr>
        <w:pStyle w:val="ListParagraph"/>
        <w:numPr>
          <w:ilvl w:val="1"/>
          <w:numId w:val="1"/>
        </w:numPr>
        <w:tabs>
          <w:tab w:val="left" w:pos="2260"/>
        </w:tabs>
        <w:ind w:left="2260" w:hanging="359"/>
        <w:rPr>
          <w:color w:val="808080"/>
          <w:sz w:val="24"/>
          <w:szCs w:val="24"/>
        </w:rPr>
      </w:pPr>
      <w:proofErr w:type="spellStart"/>
      <w:r w:rsidRPr="00A52F39">
        <w:rPr>
          <w:color w:val="808080"/>
          <w:sz w:val="24"/>
          <w:szCs w:val="24"/>
        </w:rPr>
        <w:t>Jamf</w:t>
      </w:r>
      <w:proofErr w:type="spellEnd"/>
      <w:r w:rsidRPr="00A52F39">
        <w:rPr>
          <w:color w:val="808080"/>
          <w:sz w:val="24"/>
          <w:szCs w:val="24"/>
        </w:rPr>
        <w:t xml:space="preserve"> Connect</w:t>
      </w:r>
    </w:p>
    <w:p w14:paraId="0373E73E" w14:textId="77777777" w:rsidR="00A52F39" w:rsidRPr="00A52F39" w:rsidRDefault="00A52F39" w:rsidP="00A52F39">
      <w:pPr>
        <w:pStyle w:val="ListParagraph"/>
        <w:numPr>
          <w:ilvl w:val="1"/>
          <w:numId w:val="1"/>
        </w:numPr>
        <w:tabs>
          <w:tab w:val="left" w:pos="2260"/>
        </w:tabs>
        <w:ind w:left="2260" w:hanging="359"/>
        <w:rPr>
          <w:color w:val="808080"/>
          <w:sz w:val="24"/>
          <w:szCs w:val="24"/>
        </w:rPr>
      </w:pPr>
      <w:proofErr w:type="spellStart"/>
      <w:r w:rsidRPr="00A52F39">
        <w:rPr>
          <w:color w:val="808080"/>
          <w:sz w:val="24"/>
          <w:szCs w:val="24"/>
        </w:rPr>
        <w:t>EntraID</w:t>
      </w:r>
      <w:proofErr w:type="spellEnd"/>
    </w:p>
    <w:p w14:paraId="107AF1B2"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ACSP / ACTC</w:t>
      </w:r>
    </w:p>
    <w:p w14:paraId="5796E7AB"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MDS (Mac Deploy Stick)</w:t>
      </w:r>
    </w:p>
    <w:p w14:paraId="53427931"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Thin imaging workflows</w:t>
      </w:r>
    </w:p>
    <w:p w14:paraId="3830201F" w14:textId="77777777" w:rsidR="00A52F39" w:rsidRPr="00A52F39" w:rsidRDefault="00A52F39" w:rsidP="00A52F39">
      <w:pPr>
        <w:pStyle w:val="ListParagraph"/>
        <w:numPr>
          <w:ilvl w:val="1"/>
          <w:numId w:val="1"/>
        </w:numPr>
        <w:tabs>
          <w:tab w:val="left" w:pos="2260"/>
        </w:tabs>
        <w:ind w:left="2260" w:hanging="359"/>
        <w:rPr>
          <w:color w:val="808080"/>
          <w:sz w:val="24"/>
          <w:szCs w:val="24"/>
        </w:rPr>
      </w:pPr>
      <w:proofErr w:type="spellStart"/>
      <w:r w:rsidRPr="00A52F39">
        <w:rPr>
          <w:color w:val="808080"/>
          <w:sz w:val="24"/>
          <w:szCs w:val="24"/>
        </w:rPr>
        <w:t>Jamf</w:t>
      </w:r>
      <w:proofErr w:type="spellEnd"/>
      <w:r w:rsidRPr="00A52F39">
        <w:rPr>
          <w:color w:val="808080"/>
          <w:sz w:val="24"/>
          <w:szCs w:val="24"/>
        </w:rPr>
        <w:t xml:space="preserve"> School</w:t>
      </w:r>
    </w:p>
    <w:p w14:paraId="294D1E81" w14:textId="77777777" w:rsidR="00A52F39" w:rsidRPr="00A52F39" w:rsidRDefault="00A52F39" w:rsidP="00A52F39">
      <w:pPr>
        <w:pStyle w:val="ListParagraph"/>
        <w:numPr>
          <w:ilvl w:val="1"/>
          <w:numId w:val="1"/>
        </w:numPr>
        <w:tabs>
          <w:tab w:val="left" w:pos="2260"/>
        </w:tabs>
        <w:ind w:left="2260" w:hanging="359"/>
        <w:rPr>
          <w:color w:val="808080"/>
          <w:sz w:val="24"/>
          <w:szCs w:val="24"/>
        </w:rPr>
      </w:pPr>
      <w:proofErr w:type="spellStart"/>
      <w:r w:rsidRPr="00A52F39">
        <w:rPr>
          <w:color w:val="808080"/>
          <w:sz w:val="24"/>
          <w:szCs w:val="24"/>
        </w:rPr>
        <w:t>Jamf</w:t>
      </w:r>
      <w:proofErr w:type="spellEnd"/>
      <w:r w:rsidRPr="00A52F39">
        <w:rPr>
          <w:color w:val="808080"/>
          <w:sz w:val="24"/>
          <w:szCs w:val="24"/>
        </w:rPr>
        <w:t xml:space="preserve"> Now</w:t>
      </w:r>
    </w:p>
    <w:p w14:paraId="0E97FB28"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Apple Classroom</w:t>
      </w:r>
    </w:p>
    <w:p w14:paraId="778ADB29" w14:textId="77777777" w:rsidR="00A52F39" w:rsidRPr="00A52F39" w:rsidRDefault="00A52F39" w:rsidP="00A52F39">
      <w:pPr>
        <w:pStyle w:val="ListParagraph"/>
        <w:numPr>
          <w:ilvl w:val="1"/>
          <w:numId w:val="1"/>
        </w:numPr>
        <w:tabs>
          <w:tab w:val="left" w:pos="2260"/>
        </w:tabs>
        <w:ind w:left="2260" w:hanging="359"/>
        <w:rPr>
          <w:color w:val="808080"/>
          <w:sz w:val="24"/>
          <w:szCs w:val="24"/>
        </w:rPr>
      </w:pPr>
      <w:proofErr w:type="spellStart"/>
      <w:r w:rsidRPr="00A52F39">
        <w:rPr>
          <w:color w:val="808080"/>
          <w:sz w:val="24"/>
          <w:szCs w:val="24"/>
        </w:rPr>
        <w:t>AutoTask</w:t>
      </w:r>
      <w:proofErr w:type="spellEnd"/>
    </w:p>
    <w:p w14:paraId="2506A57D"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Apple School Manager</w:t>
      </w:r>
    </w:p>
    <w:p w14:paraId="0B076DFA"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Apple Business Manager</w:t>
      </w:r>
    </w:p>
    <w:p w14:paraId="3712C0D3"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Apple Device Enrolment</w:t>
      </w:r>
    </w:p>
    <w:p w14:paraId="657C308C"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Volume Purchase Program</w:t>
      </w:r>
    </w:p>
    <w:p w14:paraId="685F5927" w14:textId="77777777" w:rsidR="00A52F39" w:rsidRPr="00A52F39" w:rsidRDefault="00A52F39" w:rsidP="00A52F39">
      <w:pPr>
        <w:pStyle w:val="ListParagraph"/>
        <w:numPr>
          <w:ilvl w:val="1"/>
          <w:numId w:val="1"/>
        </w:numPr>
        <w:tabs>
          <w:tab w:val="left" w:pos="2260"/>
        </w:tabs>
        <w:ind w:left="2260" w:hanging="359"/>
        <w:rPr>
          <w:color w:val="808080"/>
          <w:sz w:val="24"/>
          <w:szCs w:val="24"/>
        </w:rPr>
      </w:pPr>
      <w:r w:rsidRPr="00A52F39">
        <w:rPr>
          <w:color w:val="808080"/>
          <w:sz w:val="24"/>
          <w:szCs w:val="24"/>
        </w:rPr>
        <w:t>Apple security technologies such as FileVault2, T2</w:t>
      </w:r>
    </w:p>
    <w:p w14:paraId="46910750" w14:textId="7EFC94C5" w:rsidR="00716B40" w:rsidRPr="00E623CD" w:rsidRDefault="00716B40" w:rsidP="005770ED">
      <w:pPr>
        <w:pStyle w:val="ListParagraph"/>
        <w:tabs>
          <w:tab w:val="left" w:pos="2260"/>
        </w:tabs>
        <w:spacing w:line="240" w:lineRule="auto"/>
        <w:ind w:firstLine="0"/>
        <w:rPr>
          <w:sz w:val="24"/>
          <w:szCs w:val="24"/>
        </w:rPr>
      </w:pPr>
    </w:p>
    <w:p w14:paraId="46910751" w14:textId="77777777" w:rsidR="00716B40" w:rsidRPr="00E623CD" w:rsidRDefault="00716B40">
      <w:pPr>
        <w:pStyle w:val="BodyText"/>
        <w:spacing w:before="2"/>
        <w:ind w:left="0" w:firstLine="0"/>
      </w:pPr>
    </w:p>
    <w:p w14:paraId="46910752" w14:textId="77777777" w:rsidR="00716B40" w:rsidRPr="00E623CD" w:rsidRDefault="00D12928">
      <w:pPr>
        <w:pStyle w:val="Heading1"/>
        <w:rPr>
          <w:sz w:val="24"/>
          <w:szCs w:val="24"/>
          <w:u w:val="none"/>
        </w:rPr>
      </w:pPr>
      <w:r w:rsidRPr="00E623CD">
        <w:rPr>
          <w:color w:val="1A468D"/>
          <w:w w:val="115"/>
          <w:sz w:val="24"/>
          <w:szCs w:val="24"/>
          <w:u w:color="1A468D"/>
        </w:rPr>
        <w:t>Why</w:t>
      </w:r>
      <w:r w:rsidRPr="00E623CD">
        <w:rPr>
          <w:color w:val="1A468D"/>
          <w:spacing w:val="-3"/>
          <w:w w:val="115"/>
          <w:sz w:val="24"/>
          <w:szCs w:val="24"/>
          <w:u w:color="1A468D"/>
        </w:rPr>
        <w:t xml:space="preserve"> </w:t>
      </w:r>
      <w:r w:rsidRPr="00E623CD">
        <w:rPr>
          <w:color w:val="1A468D"/>
          <w:spacing w:val="-2"/>
          <w:w w:val="115"/>
          <w:sz w:val="24"/>
          <w:szCs w:val="24"/>
          <w:u w:color="1A468D"/>
        </w:rPr>
        <w:t>Academia?</w:t>
      </w:r>
    </w:p>
    <w:p w14:paraId="4148BFCB" w14:textId="77777777" w:rsidR="00E01656" w:rsidRDefault="00E01656" w:rsidP="00E01656">
      <w:pPr>
        <w:pStyle w:val="BodyText"/>
        <w:spacing w:before="52"/>
        <w:ind w:left="1180" w:right="116" w:firstLine="0"/>
        <w:rPr>
          <w:color w:val="808080"/>
        </w:rPr>
      </w:pPr>
      <w:r w:rsidRPr="00E01656">
        <w:rPr>
          <w:color w:val="808080"/>
        </w:rPr>
        <w:t>Academia is an innovative and rapidly expanding technology company on a mission to transform IT services for large public and private sector customers. We’re not just a supplier; we’re a trusted partner for thousands of clients. </w:t>
      </w:r>
    </w:p>
    <w:p w14:paraId="7C3059A1" w14:textId="77777777" w:rsidR="00E01656" w:rsidRPr="00E01656" w:rsidRDefault="00E01656" w:rsidP="00E01656">
      <w:pPr>
        <w:pStyle w:val="BodyText"/>
        <w:spacing w:before="52"/>
        <w:ind w:left="1180" w:right="116" w:firstLine="0"/>
        <w:rPr>
          <w:color w:val="808080"/>
        </w:rPr>
      </w:pPr>
    </w:p>
    <w:p w14:paraId="1EF2A331" w14:textId="77777777" w:rsidR="00E01656" w:rsidRPr="00E01656" w:rsidRDefault="00E01656" w:rsidP="00E01656">
      <w:pPr>
        <w:pStyle w:val="BodyText"/>
        <w:spacing w:before="52"/>
        <w:ind w:left="1180" w:right="116" w:firstLine="0"/>
        <w:rPr>
          <w:color w:val="808080"/>
        </w:rPr>
      </w:pPr>
      <w:r w:rsidRPr="00E01656">
        <w:rPr>
          <w:color w:val="808080"/>
        </w:rPr>
        <w:t xml:space="preserve">Our ethos is simple, if we can provide great technology and make it work, we will empower our customers to </w:t>
      </w:r>
      <w:proofErr w:type="spellStart"/>
      <w:r w:rsidRPr="00E01656">
        <w:rPr>
          <w:color w:val="808080"/>
        </w:rPr>
        <w:t>optimise</w:t>
      </w:r>
      <w:proofErr w:type="spellEnd"/>
      <w:r w:rsidRPr="00E01656">
        <w:rPr>
          <w:color w:val="808080"/>
        </w:rPr>
        <w:t xml:space="preserve"> their investment in technology. Your IT success is our business.  </w:t>
      </w:r>
    </w:p>
    <w:p w14:paraId="5D6B5D79" w14:textId="77777777" w:rsidR="00E01656" w:rsidRDefault="00E01656" w:rsidP="00E01656">
      <w:pPr>
        <w:pStyle w:val="BodyText"/>
        <w:spacing w:before="52"/>
        <w:ind w:left="1180" w:right="116" w:firstLine="0"/>
        <w:rPr>
          <w:color w:val="808080"/>
        </w:rPr>
      </w:pPr>
      <w:r w:rsidRPr="00E01656">
        <w:rPr>
          <w:color w:val="808080"/>
        </w:rPr>
        <w:t>Building a strong reputation over 20 years as a top-tier provider of IT solutions and services, the company has sustained double-digit growth, with revenues exceeding £150 million in FY24. We have picked up prestigious industry awards along the way, including the highly prized CRN reseller of the year award. </w:t>
      </w:r>
    </w:p>
    <w:p w14:paraId="149BDE39" w14:textId="77777777" w:rsidR="00E01656" w:rsidRPr="00E01656" w:rsidRDefault="00E01656" w:rsidP="00E01656">
      <w:pPr>
        <w:pStyle w:val="BodyText"/>
        <w:spacing w:before="52"/>
        <w:ind w:left="1180" w:right="116" w:firstLine="0"/>
        <w:rPr>
          <w:color w:val="808080"/>
        </w:rPr>
      </w:pPr>
    </w:p>
    <w:p w14:paraId="7AEDE084" w14:textId="77777777" w:rsidR="00E01656" w:rsidRDefault="00E01656" w:rsidP="00E01656">
      <w:pPr>
        <w:pStyle w:val="BodyText"/>
        <w:spacing w:before="52"/>
        <w:ind w:left="1180" w:right="116" w:firstLine="0"/>
        <w:rPr>
          <w:color w:val="808080"/>
        </w:rPr>
      </w:pPr>
      <w:r w:rsidRPr="00E01656">
        <w:rPr>
          <w:color w:val="808080"/>
        </w:rPr>
        <w:t>Backed by Strive Capital, which has provided strong financial and strategic support since 2020, Academia is well-equipped to continue expanding into new areas. Our dedicated lifecycle division, launched to meet the growing demand for sustainable IT solutions, reinforces our commitment to reducing environmental impact while supporting the full lifecycle of our technology. </w:t>
      </w:r>
    </w:p>
    <w:p w14:paraId="7EF5B1D5" w14:textId="77777777" w:rsidR="00E01656" w:rsidRPr="00E01656" w:rsidRDefault="00E01656" w:rsidP="00E01656">
      <w:pPr>
        <w:pStyle w:val="BodyText"/>
        <w:spacing w:before="52"/>
        <w:ind w:left="1180" w:right="116" w:firstLine="0"/>
        <w:rPr>
          <w:color w:val="808080"/>
        </w:rPr>
      </w:pPr>
    </w:p>
    <w:p w14:paraId="12CB27EF" w14:textId="77777777" w:rsidR="00E01656" w:rsidRPr="00E01656" w:rsidRDefault="00E01656" w:rsidP="00E01656">
      <w:pPr>
        <w:pStyle w:val="BodyText"/>
        <w:spacing w:before="52"/>
        <w:ind w:left="1180" w:right="116" w:firstLine="0"/>
        <w:rPr>
          <w:color w:val="808080"/>
        </w:rPr>
      </w:pPr>
      <w:r w:rsidRPr="00E01656">
        <w:rPr>
          <w:color w:val="808080"/>
        </w:rPr>
        <w:t>Our culture is built on teamwork, innovation, integrity, ambition, and a commitment to delivering excellent customer service. With ambitious growth plans and a supportive, collaborative environment, Academia is a fantastic place for professionals eager to make an impact. Join us and become part of one of the UK’s most exciting tech success stories. </w:t>
      </w:r>
    </w:p>
    <w:p w14:paraId="46910756" w14:textId="77777777" w:rsidR="00716B40" w:rsidRDefault="00716B40">
      <w:pPr>
        <w:pStyle w:val="BodyText"/>
        <w:spacing w:before="7"/>
        <w:ind w:left="0" w:firstLine="0"/>
        <w:rPr>
          <w:color w:val="808080"/>
        </w:rPr>
      </w:pPr>
    </w:p>
    <w:p w14:paraId="48BA48FB" w14:textId="77777777" w:rsidR="00E01656" w:rsidRDefault="00E01656">
      <w:pPr>
        <w:pStyle w:val="BodyText"/>
        <w:spacing w:before="7"/>
        <w:ind w:left="0" w:firstLine="0"/>
      </w:pPr>
    </w:p>
    <w:p w14:paraId="50932BCF" w14:textId="77777777" w:rsidR="00E01656" w:rsidRPr="00E623CD" w:rsidRDefault="00E01656">
      <w:pPr>
        <w:pStyle w:val="BodyText"/>
        <w:spacing w:before="7"/>
        <w:ind w:left="0" w:firstLine="0"/>
      </w:pPr>
    </w:p>
    <w:p w14:paraId="46910757" w14:textId="77777777" w:rsidR="00716B40" w:rsidRPr="00E623CD" w:rsidRDefault="00D12928">
      <w:pPr>
        <w:pStyle w:val="Heading2"/>
        <w:rPr>
          <w:sz w:val="24"/>
          <w:szCs w:val="24"/>
          <w:u w:val="none"/>
        </w:rPr>
      </w:pPr>
      <w:r w:rsidRPr="00E623CD">
        <w:rPr>
          <w:color w:val="1A468D"/>
          <w:spacing w:val="-2"/>
          <w:w w:val="115"/>
          <w:sz w:val="24"/>
          <w:szCs w:val="24"/>
          <w:u w:color="1A468D"/>
        </w:rPr>
        <w:t>Benefits</w:t>
      </w:r>
    </w:p>
    <w:p w14:paraId="46910758" w14:textId="77777777" w:rsidR="00716B40" w:rsidRPr="00E01656" w:rsidRDefault="00716B40" w:rsidP="00E01656">
      <w:pPr>
        <w:pStyle w:val="ListParagraph"/>
        <w:tabs>
          <w:tab w:val="left" w:pos="2260"/>
        </w:tabs>
        <w:spacing w:line="240" w:lineRule="auto"/>
        <w:ind w:firstLine="0"/>
        <w:rPr>
          <w:color w:val="808080"/>
          <w:spacing w:val="-2"/>
          <w:sz w:val="24"/>
          <w:szCs w:val="24"/>
        </w:rPr>
      </w:pPr>
    </w:p>
    <w:p w14:paraId="1F5EB06A"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Gym membership contribution   </w:t>
      </w:r>
    </w:p>
    <w:p w14:paraId="0EA283D0"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Health Cash Plan  </w:t>
      </w:r>
    </w:p>
    <w:p w14:paraId="0BA789F9"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Increased annual leave with length of service   </w:t>
      </w:r>
    </w:p>
    <w:p w14:paraId="3564CCE8"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Free annual leave on your birthday   </w:t>
      </w:r>
    </w:p>
    <w:p w14:paraId="7715A3A4"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Length of service bonus  </w:t>
      </w:r>
    </w:p>
    <w:p w14:paraId="1433AFBC"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Flexible working hours  </w:t>
      </w:r>
    </w:p>
    <w:p w14:paraId="1DE97B2B"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Hybrid working </w:t>
      </w:r>
    </w:p>
    <w:p w14:paraId="2126D91F"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Free Will Writing service  </w:t>
      </w:r>
    </w:p>
    <w:p w14:paraId="6A642C16"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Borrow my doggie membership  </w:t>
      </w:r>
    </w:p>
    <w:p w14:paraId="1FFC402E"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Life Insurance   </w:t>
      </w:r>
    </w:p>
    <w:p w14:paraId="2B36E5AD"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Wellbeing Days </w:t>
      </w:r>
    </w:p>
    <w:p w14:paraId="7415E3D4"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 And much more!   </w:t>
      </w:r>
    </w:p>
    <w:p w14:paraId="315DAAD8" w14:textId="77777777" w:rsidR="007D71A0" w:rsidRDefault="007D71A0" w:rsidP="005770ED">
      <w:pPr>
        <w:tabs>
          <w:tab w:val="left" w:pos="1900"/>
        </w:tabs>
        <w:spacing w:before="2"/>
        <w:rPr>
          <w:rFonts w:ascii="Symbol" w:hAnsi="Symbol"/>
          <w:color w:val="808080"/>
          <w:sz w:val="24"/>
          <w:szCs w:val="24"/>
        </w:rPr>
      </w:pPr>
    </w:p>
    <w:sectPr w:rsidR="007D71A0" w:rsidSect="00A52F39">
      <w:headerReference w:type="default" r:id="rId13"/>
      <w:footerReference w:type="even" r:id="rId14"/>
      <w:footerReference w:type="default" r:id="rId15"/>
      <w:footerReference w:type="first" r:id="rId16"/>
      <w:type w:val="continuous"/>
      <w:pgSz w:w="11900" w:h="16840"/>
      <w:pgMar w:top="1940" w:right="1380" w:bottom="940" w:left="260" w:header="0"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D83D8" w14:textId="77777777" w:rsidR="001013FB" w:rsidRDefault="001013FB">
      <w:r>
        <w:separator/>
      </w:r>
    </w:p>
  </w:endnote>
  <w:endnote w:type="continuationSeparator" w:id="0">
    <w:p w14:paraId="4E944A4D" w14:textId="77777777" w:rsidR="001013FB" w:rsidRDefault="0010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4000" w14:textId="30256868" w:rsidR="00EA6372" w:rsidRDefault="00EA6372">
    <w:pPr>
      <w:pStyle w:val="Footer"/>
    </w:pPr>
    <w:r>
      <w:rPr>
        <w:noProof/>
      </w:rPr>
      <mc:AlternateContent>
        <mc:Choice Requires="wps">
          <w:drawing>
            <wp:anchor distT="0" distB="0" distL="0" distR="0" simplePos="0" relativeHeight="487530496" behindDoc="0" locked="0" layoutInCell="1" allowOverlap="1" wp14:anchorId="262320C5" wp14:editId="740B8F1F">
              <wp:simplePos x="635" y="635"/>
              <wp:positionH relativeFrom="page">
                <wp:align>center</wp:align>
              </wp:positionH>
              <wp:positionV relativeFrom="page">
                <wp:align>bottom</wp:align>
              </wp:positionV>
              <wp:extent cx="1114425" cy="333375"/>
              <wp:effectExtent l="0" t="0" r="9525" b="0"/>
              <wp:wrapNone/>
              <wp:docPr id="1158644833" name="Text Box 5" descr="Intern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4425" cy="333375"/>
                      </a:xfrm>
                      <a:prstGeom prst="rect">
                        <a:avLst/>
                      </a:prstGeom>
                      <a:noFill/>
                      <a:ln>
                        <a:noFill/>
                      </a:ln>
                    </wps:spPr>
                    <wps:txbx>
                      <w:txbxContent>
                        <w:p w14:paraId="7672FBDC" w14:textId="343518F7" w:rsidR="00EA6372" w:rsidRPr="00EA6372" w:rsidRDefault="00EA6372" w:rsidP="00EA6372">
                          <w:pPr>
                            <w:rPr>
                              <w:noProof/>
                              <w:color w:val="FF0000"/>
                              <w:sz w:val="20"/>
                              <w:szCs w:val="20"/>
                            </w:rPr>
                          </w:pPr>
                          <w:r w:rsidRPr="00EA6372">
                            <w:rPr>
                              <w:noProof/>
                              <w:color w:val="FF0000"/>
                              <w:sz w:val="20"/>
                              <w:szCs w:val="20"/>
                            </w:rPr>
                            <w:t>Internal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320C5" id="_x0000_t202" coordsize="21600,21600" o:spt="202" path="m,l,21600r21600,l21600,xe">
              <v:stroke joinstyle="miter"/>
              <v:path gradientshapeok="t" o:connecttype="rect"/>
            </v:shapetype>
            <v:shape id="Text Box 5" o:spid="_x0000_s1026" type="#_x0000_t202" alt="Internal - Confidential" style="position:absolute;margin-left:0;margin-top:0;width:87.75pt;height:26.25pt;z-index:48753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" filled="f" stroked="f">
              <v:textbox style="mso-fit-shape-to-text:t" inset="0,0,0,15pt">
                <w:txbxContent>
                  <w:p w14:paraId="7672FBDC" w14:textId="343518F7" w:rsidR="00EA6372" w:rsidRPr="00EA6372" w:rsidRDefault="00EA6372" w:rsidP="00EA6372">
                    <w:pPr>
                      <w:rPr>
                        <w:noProof/>
                        <w:color w:val="FF0000"/>
                        <w:sz w:val="20"/>
                        <w:szCs w:val="20"/>
                      </w:rPr>
                    </w:pPr>
                    <w:r w:rsidRPr="00EA6372">
                      <w:rPr>
                        <w:noProof/>
                        <w:color w:val="FF0000"/>
                        <w:sz w:val="20"/>
                        <w:szCs w:val="20"/>
                      </w:rPr>
                      <w:t>Internal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33E8" w14:textId="7831AF07" w:rsidR="00EA6372" w:rsidRDefault="00EA6372">
    <w:pPr>
      <w:pStyle w:val="Footer"/>
    </w:pPr>
    <w:r>
      <w:rPr>
        <w:noProof/>
      </w:rPr>
      <mc:AlternateContent>
        <mc:Choice Requires="wps">
          <w:drawing>
            <wp:anchor distT="0" distB="0" distL="0" distR="0" simplePos="0" relativeHeight="487531520" behindDoc="0" locked="0" layoutInCell="1" allowOverlap="1" wp14:anchorId="2514951C" wp14:editId="4780B75B">
              <wp:simplePos x="635" y="635"/>
              <wp:positionH relativeFrom="page">
                <wp:align>center</wp:align>
              </wp:positionH>
              <wp:positionV relativeFrom="page">
                <wp:align>bottom</wp:align>
              </wp:positionV>
              <wp:extent cx="1114425" cy="333375"/>
              <wp:effectExtent l="0" t="0" r="9525" b="0"/>
              <wp:wrapNone/>
              <wp:docPr id="162425499" name="Text Box 6" descr="Intern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4425" cy="333375"/>
                      </a:xfrm>
                      <a:prstGeom prst="rect">
                        <a:avLst/>
                      </a:prstGeom>
                      <a:noFill/>
                      <a:ln>
                        <a:noFill/>
                      </a:ln>
                    </wps:spPr>
                    <wps:txbx>
                      <w:txbxContent>
                        <w:p w14:paraId="64C07F6D" w14:textId="47E56C83" w:rsidR="00EA6372" w:rsidRPr="00EA6372" w:rsidRDefault="00EA6372" w:rsidP="00EA6372">
                          <w:pPr>
                            <w:rPr>
                              <w:noProof/>
                              <w:color w:val="FF0000"/>
                              <w:sz w:val="20"/>
                              <w:szCs w:val="20"/>
                            </w:rPr>
                          </w:pPr>
                          <w:r w:rsidRPr="00EA6372">
                            <w:rPr>
                              <w:noProof/>
                              <w:color w:val="FF0000"/>
                              <w:sz w:val="20"/>
                              <w:szCs w:val="20"/>
                            </w:rPr>
                            <w:t>Internal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14951C" id="_x0000_t202" coordsize="21600,21600" o:spt="202" path="m,l,21600r21600,l21600,xe">
              <v:stroke joinstyle="miter"/>
              <v:path gradientshapeok="t" o:connecttype="rect"/>
            </v:shapetype>
            <v:shape id="Text Box 6" o:spid="_x0000_s1027" type="#_x0000_t202" alt="Internal - Confidential" style="position:absolute;margin-left:0;margin-top:0;width:87.75pt;height:26.25pt;z-index:48753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" filled="f" stroked="f">
              <v:textbox style="mso-fit-shape-to-text:t" inset="0,0,0,15pt">
                <w:txbxContent>
                  <w:p w14:paraId="64C07F6D" w14:textId="47E56C83" w:rsidR="00EA6372" w:rsidRPr="00EA6372" w:rsidRDefault="00EA6372" w:rsidP="00EA6372">
                    <w:pPr>
                      <w:rPr>
                        <w:noProof/>
                        <w:color w:val="FF0000"/>
                        <w:sz w:val="20"/>
                        <w:szCs w:val="20"/>
                      </w:rPr>
                    </w:pPr>
                    <w:r w:rsidRPr="00EA6372">
                      <w:rPr>
                        <w:noProof/>
                        <w:color w:val="FF0000"/>
                        <w:sz w:val="20"/>
                        <w:szCs w:val="20"/>
                      </w:rPr>
                      <w:t>Internal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8A89" w14:textId="4766B5C3" w:rsidR="00EA6372" w:rsidRDefault="00EA6372">
    <w:pPr>
      <w:pStyle w:val="Footer"/>
    </w:pPr>
    <w:r>
      <w:rPr>
        <w:noProof/>
      </w:rPr>
      <mc:AlternateContent>
        <mc:Choice Requires="wps">
          <w:drawing>
            <wp:anchor distT="0" distB="0" distL="0" distR="0" simplePos="0" relativeHeight="487529472" behindDoc="0" locked="0" layoutInCell="1" allowOverlap="1" wp14:anchorId="4A57CD9C" wp14:editId="560A699D">
              <wp:simplePos x="635" y="635"/>
              <wp:positionH relativeFrom="page">
                <wp:align>center</wp:align>
              </wp:positionH>
              <wp:positionV relativeFrom="page">
                <wp:align>bottom</wp:align>
              </wp:positionV>
              <wp:extent cx="1114425" cy="333375"/>
              <wp:effectExtent l="0" t="0" r="9525" b="0"/>
              <wp:wrapNone/>
              <wp:docPr id="36940614" name="Text Box 4" descr="Intern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4425" cy="333375"/>
                      </a:xfrm>
                      <a:prstGeom prst="rect">
                        <a:avLst/>
                      </a:prstGeom>
                      <a:noFill/>
                      <a:ln>
                        <a:noFill/>
                      </a:ln>
                    </wps:spPr>
                    <wps:txbx>
                      <w:txbxContent>
                        <w:p w14:paraId="7C88ED92" w14:textId="2C0EFCF1" w:rsidR="00EA6372" w:rsidRPr="00EA6372" w:rsidRDefault="00EA6372" w:rsidP="00EA6372">
                          <w:pPr>
                            <w:rPr>
                              <w:noProof/>
                              <w:color w:val="FF0000"/>
                              <w:sz w:val="20"/>
                              <w:szCs w:val="20"/>
                            </w:rPr>
                          </w:pPr>
                          <w:r w:rsidRPr="00EA6372">
                            <w:rPr>
                              <w:noProof/>
                              <w:color w:val="FF0000"/>
                              <w:sz w:val="20"/>
                              <w:szCs w:val="20"/>
                            </w:rPr>
                            <w:t>Internal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7CD9C" id="_x0000_t202" coordsize="21600,21600" o:spt="202" path="m,l,21600r21600,l21600,xe">
              <v:stroke joinstyle="miter"/>
              <v:path gradientshapeok="t" o:connecttype="rect"/>
            </v:shapetype>
            <v:shape id="Text Box 4" o:spid="_x0000_s1028" type="#_x0000_t202" alt="Internal - Confidential" style="position:absolute;margin-left:0;margin-top:0;width:87.75pt;height:26.25pt;z-index:48752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" filled="f" stroked="f">
              <v:textbox style="mso-fit-shape-to-text:t" inset="0,0,0,15pt">
                <w:txbxContent>
                  <w:p w14:paraId="7C88ED92" w14:textId="2C0EFCF1" w:rsidR="00EA6372" w:rsidRPr="00EA6372" w:rsidRDefault="00EA6372" w:rsidP="00EA6372">
                    <w:pPr>
                      <w:rPr>
                        <w:noProof/>
                        <w:color w:val="FF0000"/>
                        <w:sz w:val="20"/>
                        <w:szCs w:val="20"/>
                      </w:rPr>
                    </w:pPr>
                    <w:r w:rsidRPr="00EA6372">
                      <w:rPr>
                        <w:noProof/>
                        <w:color w:val="FF0000"/>
                        <w:sz w:val="20"/>
                        <w:szCs w:val="20"/>
                      </w:rPr>
                      <w:t>Internal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FE163" w14:textId="77777777" w:rsidR="001013FB" w:rsidRDefault="001013FB">
      <w:r>
        <w:separator/>
      </w:r>
    </w:p>
  </w:footnote>
  <w:footnote w:type="continuationSeparator" w:id="0">
    <w:p w14:paraId="0554F2C7" w14:textId="77777777" w:rsidR="001013FB" w:rsidRDefault="0010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E6D2E44" w14:paraId="29A5E4A8" w14:textId="77777777" w:rsidTr="6E6D2E44">
      <w:trPr>
        <w:trHeight w:val="300"/>
      </w:trPr>
      <w:tc>
        <w:tcPr>
          <w:tcW w:w="3420" w:type="dxa"/>
        </w:tcPr>
        <w:p w14:paraId="1D49A674" w14:textId="3062D209" w:rsidR="6E6D2E44" w:rsidRDefault="6E6D2E44" w:rsidP="6E6D2E44">
          <w:pPr>
            <w:pStyle w:val="Header"/>
            <w:ind w:left="-115"/>
          </w:pPr>
        </w:p>
      </w:tc>
      <w:tc>
        <w:tcPr>
          <w:tcW w:w="3420" w:type="dxa"/>
        </w:tcPr>
        <w:p w14:paraId="5D994A74" w14:textId="56D47D90" w:rsidR="6E6D2E44" w:rsidRDefault="6E6D2E44" w:rsidP="6E6D2E44">
          <w:pPr>
            <w:pStyle w:val="Header"/>
            <w:jc w:val="center"/>
          </w:pPr>
        </w:p>
      </w:tc>
      <w:tc>
        <w:tcPr>
          <w:tcW w:w="3420" w:type="dxa"/>
        </w:tcPr>
        <w:p w14:paraId="1D5C43C9" w14:textId="140F0C4E" w:rsidR="6E6D2E44" w:rsidRDefault="6E6D2E44" w:rsidP="6E6D2E44">
          <w:pPr>
            <w:pStyle w:val="Header"/>
            <w:ind w:right="-115"/>
            <w:jc w:val="right"/>
          </w:pPr>
        </w:p>
      </w:tc>
    </w:tr>
  </w:tbl>
  <w:p w14:paraId="2703F485" w14:textId="70DC7B4C" w:rsidR="6E6D2E44" w:rsidRDefault="6E6D2E44" w:rsidP="6E6D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324"/>
    <w:multiLevelType w:val="multilevel"/>
    <w:tmpl w:val="A6DC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02A"/>
    <w:multiLevelType w:val="multilevel"/>
    <w:tmpl w:val="EFC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12DA6"/>
    <w:multiLevelType w:val="multilevel"/>
    <w:tmpl w:val="EB6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D73DF"/>
    <w:multiLevelType w:val="multilevel"/>
    <w:tmpl w:val="25DE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D6B12"/>
    <w:multiLevelType w:val="multilevel"/>
    <w:tmpl w:val="B2AC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565C1"/>
    <w:multiLevelType w:val="multilevel"/>
    <w:tmpl w:val="D92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677423"/>
    <w:multiLevelType w:val="multilevel"/>
    <w:tmpl w:val="5438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026ED"/>
    <w:multiLevelType w:val="multilevel"/>
    <w:tmpl w:val="377E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820C9"/>
    <w:multiLevelType w:val="hybridMultilevel"/>
    <w:tmpl w:val="DF52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9229E"/>
    <w:multiLevelType w:val="hybridMultilevel"/>
    <w:tmpl w:val="6B8EBED2"/>
    <w:lvl w:ilvl="0" w:tplc="FBC41CEA">
      <w:numFmt w:val="bullet"/>
      <w:lvlText w:val=""/>
      <w:lvlJc w:val="left"/>
      <w:pPr>
        <w:ind w:left="1901" w:hanging="360"/>
      </w:pPr>
      <w:rPr>
        <w:rFonts w:ascii="Symbol" w:eastAsia="Symbol" w:hAnsi="Symbol" w:cs="Symbol" w:hint="default"/>
        <w:spacing w:val="0"/>
        <w:w w:val="100"/>
        <w:lang w:val="en-US" w:eastAsia="en-US" w:bidi="ar-SA"/>
      </w:rPr>
    </w:lvl>
    <w:lvl w:ilvl="1" w:tplc="93D00344">
      <w:numFmt w:val="bullet"/>
      <w:lvlText w:val=""/>
      <w:lvlJc w:val="left"/>
      <w:pPr>
        <w:ind w:left="2261" w:hanging="360"/>
      </w:pPr>
      <w:rPr>
        <w:rFonts w:ascii="Symbol" w:eastAsia="Symbol" w:hAnsi="Symbol" w:cs="Symbol" w:hint="default"/>
        <w:b w:val="0"/>
        <w:bCs w:val="0"/>
        <w:i w:val="0"/>
        <w:iCs w:val="0"/>
        <w:color w:val="808080"/>
        <w:spacing w:val="0"/>
        <w:w w:val="100"/>
        <w:sz w:val="24"/>
        <w:szCs w:val="24"/>
        <w:lang w:val="en-US" w:eastAsia="en-US" w:bidi="ar-SA"/>
      </w:rPr>
    </w:lvl>
    <w:lvl w:ilvl="2" w:tplc="93245408">
      <w:numFmt w:val="bullet"/>
      <w:lvlText w:val="•"/>
      <w:lvlJc w:val="left"/>
      <w:pPr>
        <w:ind w:left="3148" w:hanging="360"/>
      </w:pPr>
      <w:rPr>
        <w:rFonts w:hint="default"/>
        <w:lang w:val="en-US" w:eastAsia="en-US" w:bidi="ar-SA"/>
      </w:rPr>
    </w:lvl>
    <w:lvl w:ilvl="3" w:tplc="2C8E948C">
      <w:numFmt w:val="bullet"/>
      <w:lvlText w:val="•"/>
      <w:lvlJc w:val="left"/>
      <w:pPr>
        <w:ind w:left="4037" w:hanging="360"/>
      </w:pPr>
      <w:rPr>
        <w:rFonts w:hint="default"/>
        <w:lang w:val="en-US" w:eastAsia="en-US" w:bidi="ar-SA"/>
      </w:rPr>
    </w:lvl>
    <w:lvl w:ilvl="4" w:tplc="4C3C2A3E">
      <w:numFmt w:val="bullet"/>
      <w:lvlText w:val="•"/>
      <w:lvlJc w:val="left"/>
      <w:pPr>
        <w:ind w:left="4926" w:hanging="360"/>
      </w:pPr>
      <w:rPr>
        <w:rFonts w:hint="default"/>
        <w:lang w:val="en-US" w:eastAsia="en-US" w:bidi="ar-SA"/>
      </w:rPr>
    </w:lvl>
    <w:lvl w:ilvl="5" w:tplc="F18E75E0">
      <w:numFmt w:val="bullet"/>
      <w:lvlText w:val="•"/>
      <w:lvlJc w:val="left"/>
      <w:pPr>
        <w:ind w:left="5815" w:hanging="360"/>
      </w:pPr>
      <w:rPr>
        <w:rFonts w:hint="default"/>
        <w:lang w:val="en-US" w:eastAsia="en-US" w:bidi="ar-SA"/>
      </w:rPr>
    </w:lvl>
    <w:lvl w:ilvl="6" w:tplc="96EEBA0A">
      <w:numFmt w:val="bullet"/>
      <w:lvlText w:val="•"/>
      <w:lvlJc w:val="left"/>
      <w:pPr>
        <w:ind w:left="6704" w:hanging="360"/>
      </w:pPr>
      <w:rPr>
        <w:rFonts w:hint="default"/>
        <w:lang w:val="en-US" w:eastAsia="en-US" w:bidi="ar-SA"/>
      </w:rPr>
    </w:lvl>
    <w:lvl w:ilvl="7" w:tplc="C33EB9D6">
      <w:numFmt w:val="bullet"/>
      <w:lvlText w:val="•"/>
      <w:lvlJc w:val="left"/>
      <w:pPr>
        <w:ind w:left="7593" w:hanging="360"/>
      </w:pPr>
      <w:rPr>
        <w:rFonts w:hint="default"/>
        <w:lang w:val="en-US" w:eastAsia="en-US" w:bidi="ar-SA"/>
      </w:rPr>
    </w:lvl>
    <w:lvl w:ilvl="8" w:tplc="E7BE148E">
      <w:numFmt w:val="bullet"/>
      <w:lvlText w:val="•"/>
      <w:lvlJc w:val="left"/>
      <w:pPr>
        <w:ind w:left="8482" w:hanging="360"/>
      </w:pPr>
      <w:rPr>
        <w:rFonts w:hint="default"/>
        <w:lang w:val="en-US" w:eastAsia="en-US" w:bidi="ar-SA"/>
      </w:rPr>
    </w:lvl>
  </w:abstractNum>
  <w:abstractNum w:abstractNumId="10" w15:restartNumberingAfterBreak="0">
    <w:nsid w:val="4C477654"/>
    <w:multiLevelType w:val="multilevel"/>
    <w:tmpl w:val="7E0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477719"/>
    <w:multiLevelType w:val="multilevel"/>
    <w:tmpl w:val="8DE6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4C3650"/>
    <w:multiLevelType w:val="hybridMultilevel"/>
    <w:tmpl w:val="C122A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430E8"/>
    <w:multiLevelType w:val="hybridMultilevel"/>
    <w:tmpl w:val="E7540DD2"/>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14" w15:restartNumberingAfterBreak="0">
    <w:nsid w:val="7C4D756E"/>
    <w:multiLevelType w:val="multilevel"/>
    <w:tmpl w:val="825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433885">
    <w:abstractNumId w:val="9"/>
  </w:num>
  <w:num w:numId="2" w16cid:durableId="1546866919">
    <w:abstractNumId w:val="14"/>
  </w:num>
  <w:num w:numId="3" w16cid:durableId="1168135507">
    <w:abstractNumId w:val="7"/>
  </w:num>
  <w:num w:numId="4" w16cid:durableId="613830446">
    <w:abstractNumId w:val="10"/>
  </w:num>
  <w:num w:numId="5" w16cid:durableId="424616157">
    <w:abstractNumId w:val="2"/>
  </w:num>
  <w:num w:numId="6" w16cid:durableId="700592486">
    <w:abstractNumId w:val="6"/>
  </w:num>
  <w:num w:numId="7" w16cid:durableId="1368985220">
    <w:abstractNumId w:val="0"/>
  </w:num>
  <w:num w:numId="8" w16cid:durableId="1587306096">
    <w:abstractNumId w:val="11"/>
  </w:num>
  <w:num w:numId="9" w16cid:durableId="1268000955">
    <w:abstractNumId w:val="1"/>
  </w:num>
  <w:num w:numId="10" w16cid:durableId="1775124849">
    <w:abstractNumId w:val="5"/>
  </w:num>
  <w:num w:numId="11" w16cid:durableId="965357095">
    <w:abstractNumId w:val="3"/>
  </w:num>
  <w:num w:numId="12" w16cid:durableId="824246857">
    <w:abstractNumId w:val="4"/>
  </w:num>
  <w:num w:numId="13" w16cid:durableId="586495723">
    <w:abstractNumId w:val="12"/>
  </w:num>
  <w:num w:numId="14" w16cid:durableId="838816496">
    <w:abstractNumId w:val="13"/>
  </w:num>
  <w:num w:numId="15" w16cid:durableId="1441995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40"/>
    <w:rsid w:val="00061125"/>
    <w:rsid w:val="000D3FA9"/>
    <w:rsid w:val="001013FB"/>
    <w:rsid w:val="001523A7"/>
    <w:rsid w:val="002D2DA4"/>
    <w:rsid w:val="002E4076"/>
    <w:rsid w:val="00386135"/>
    <w:rsid w:val="004D0C5C"/>
    <w:rsid w:val="00560311"/>
    <w:rsid w:val="005770ED"/>
    <w:rsid w:val="005A4841"/>
    <w:rsid w:val="00716B40"/>
    <w:rsid w:val="007644B4"/>
    <w:rsid w:val="007A4924"/>
    <w:rsid w:val="007D71A0"/>
    <w:rsid w:val="008C6A5E"/>
    <w:rsid w:val="0098137C"/>
    <w:rsid w:val="00A438FC"/>
    <w:rsid w:val="00A52963"/>
    <w:rsid w:val="00A52F39"/>
    <w:rsid w:val="00AC22AD"/>
    <w:rsid w:val="00B837D6"/>
    <w:rsid w:val="00BA2656"/>
    <w:rsid w:val="00BC63B5"/>
    <w:rsid w:val="00BF7EF7"/>
    <w:rsid w:val="00CD665F"/>
    <w:rsid w:val="00D12928"/>
    <w:rsid w:val="00DC50A2"/>
    <w:rsid w:val="00DD49B4"/>
    <w:rsid w:val="00E01656"/>
    <w:rsid w:val="00E623CD"/>
    <w:rsid w:val="00EA6372"/>
    <w:rsid w:val="00EB5B1E"/>
    <w:rsid w:val="00F44F4A"/>
    <w:rsid w:val="00F970D5"/>
    <w:rsid w:val="08471A65"/>
    <w:rsid w:val="606BADD0"/>
    <w:rsid w:val="6E6D2E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1071B"/>
  <w15:docId w15:val="{D5DF4258-BA2F-478E-9C5D-FC924E79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0"/>
      <w:outlineLvl w:val="0"/>
    </w:pPr>
    <w:rPr>
      <w:rFonts w:ascii="Arial Narrow" w:eastAsia="Arial Narrow" w:hAnsi="Arial Narrow" w:cs="Arial Narrow"/>
      <w:sz w:val="31"/>
      <w:szCs w:val="31"/>
      <w:u w:val="single" w:color="000000"/>
    </w:rPr>
  </w:style>
  <w:style w:type="paragraph" w:styleId="Heading2">
    <w:name w:val="heading 2"/>
    <w:basedOn w:val="Normal"/>
    <w:uiPriority w:val="9"/>
    <w:unhideWhenUsed/>
    <w:qFormat/>
    <w:pPr>
      <w:ind w:left="1180"/>
      <w:outlineLvl w:val="1"/>
    </w:pPr>
    <w:rPr>
      <w:rFonts w:ascii="Arial Narrow" w:eastAsia="Arial Narrow" w:hAnsi="Arial Narrow" w:cs="Arial Narrow"/>
      <w:sz w:val="30"/>
      <w:szCs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0" w:hanging="359"/>
    </w:pPr>
    <w:rPr>
      <w:sz w:val="24"/>
      <w:szCs w:val="24"/>
    </w:rPr>
  </w:style>
  <w:style w:type="paragraph" w:styleId="Title">
    <w:name w:val="Title"/>
    <w:basedOn w:val="Normal"/>
    <w:uiPriority w:val="10"/>
    <w:qFormat/>
    <w:pPr>
      <w:spacing w:before="126"/>
      <w:ind w:left="105"/>
    </w:pPr>
    <w:rPr>
      <w:rFonts w:ascii="Arial Narrow" w:eastAsia="Arial Narrow" w:hAnsi="Arial Narrow" w:cs="Arial Narrow"/>
      <w:sz w:val="56"/>
      <w:szCs w:val="56"/>
    </w:rPr>
  </w:style>
  <w:style w:type="paragraph" w:styleId="ListParagraph">
    <w:name w:val="List Paragraph"/>
    <w:basedOn w:val="Normal"/>
    <w:uiPriority w:val="34"/>
    <w:qFormat/>
    <w:pPr>
      <w:spacing w:line="305" w:lineRule="exact"/>
      <w:ind w:left="226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70ED"/>
    <w:pPr>
      <w:tabs>
        <w:tab w:val="center" w:pos="4513"/>
        <w:tab w:val="right" w:pos="9026"/>
      </w:tabs>
    </w:pPr>
  </w:style>
  <w:style w:type="character" w:customStyle="1" w:styleId="HeaderChar">
    <w:name w:val="Header Char"/>
    <w:basedOn w:val="DefaultParagraphFont"/>
    <w:link w:val="Header"/>
    <w:uiPriority w:val="99"/>
    <w:rsid w:val="005770ED"/>
    <w:rPr>
      <w:rFonts w:ascii="Calibri" w:eastAsia="Calibri" w:hAnsi="Calibri" w:cs="Calibri"/>
    </w:rPr>
  </w:style>
  <w:style w:type="paragraph" w:styleId="Footer">
    <w:name w:val="footer"/>
    <w:basedOn w:val="Normal"/>
    <w:link w:val="FooterChar"/>
    <w:uiPriority w:val="99"/>
    <w:unhideWhenUsed/>
    <w:rsid w:val="005770ED"/>
    <w:pPr>
      <w:tabs>
        <w:tab w:val="center" w:pos="4513"/>
        <w:tab w:val="right" w:pos="9026"/>
      </w:tabs>
    </w:pPr>
  </w:style>
  <w:style w:type="character" w:customStyle="1" w:styleId="FooterChar">
    <w:name w:val="Footer Char"/>
    <w:basedOn w:val="DefaultParagraphFont"/>
    <w:link w:val="Footer"/>
    <w:uiPriority w:val="99"/>
    <w:rsid w:val="005770ED"/>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01656"/>
    <w:rPr>
      <w:color w:val="0000FF" w:themeColor="hyperlink"/>
      <w:u w:val="single"/>
    </w:rPr>
  </w:style>
  <w:style w:type="character" w:styleId="UnresolvedMention">
    <w:name w:val="Unresolved Mention"/>
    <w:basedOn w:val="DefaultParagraphFont"/>
    <w:uiPriority w:val="99"/>
    <w:semiHidden/>
    <w:unhideWhenUsed/>
    <w:rsid w:val="00E01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3954">
      <w:bodyDiv w:val="1"/>
      <w:marLeft w:val="0"/>
      <w:marRight w:val="0"/>
      <w:marTop w:val="0"/>
      <w:marBottom w:val="0"/>
      <w:divBdr>
        <w:top w:val="none" w:sz="0" w:space="0" w:color="auto"/>
        <w:left w:val="none" w:sz="0" w:space="0" w:color="auto"/>
        <w:bottom w:val="none" w:sz="0" w:space="0" w:color="auto"/>
        <w:right w:val="none" w:sz="0" w:space="0" w:color="auto"/>
      </w:divBdr>
      <w:divsChild>
        <w:div w:id="464080642">
          <w:marLeft w:val="0"/>
          <w:marRight w:val="0"/>
          <w:marTop w:val="0"/>
          <w:marBottom w:val="0"/>
          <w:divBdr>
            <w:top w:val="none" w:sz="0" w:space="0" w:color="auto"/>
            <w:left w:val="none" w:sz="0" w:space="0" w:color="auto"/>
            <w:bottom w:val="none" w:sz="0" w:space="0" w:color="auto"/>
            <w:right w:val="none" w:sz="0" w:space="0" w:color="auto"/>
          </w:divBdr>
        </w:div>
        <w:div w:id="686100259">
          <w:marLeft w:val="0"/>
          <w:marRight w:val="0"/>
          <w:marTop w:val="0"/>
          <w:marBottom w:val="0"/>
          <w:divBdr>
            <w:top w:val="none" w:sz="0" w:space="0" w:color="auto"/>
            <w:left w:val="none" w:sz="0" w:space="0" w:color="auto"/>
            <w:bottom w:val="none" w:sz="0" w:space="0" w:color="auto"/>
            <w:right w:val="none" w:sz="0" w:space="0" w:color="auto"/>
          </w:divBdr>
        </w:div>
        <w:div w:id="1172990615">
          <w:marLeft w:val="0"/>
          <w:marRight w:val="0"/>
          <w:marTop w:val="0"/>
          <w:marBottom w:val="0"/>
          <w:divBdr>
            <w:top w:val="none" w:sz="0" w:space="0" w:color="auto"/>
            <w:left w:val="none" w:sz="0" w:space="0" w:color="auto"/>
            <w:bottom w:val="none" w:sz="0" w:space="0" w:color="auto"/>
            <w:right w:val="none" w:sz="0" w:space="0" w:color="auto"/>
          </w:divBdr>
        </w:div>
        <w:div w:id="31810909">
          <w:marLeft w:val="0"/>
          <w:marRight w:val="0"/>
          <w:marTop w:val="0"/>
          <w:marBottom w:val="0"/>
          <w:divBdr>
            <w:top w:val="none" w:sz="0" w:space="0" w:color="auto"/>
            <w:left w:val="none" w:sz="0" w:space="0" w:color="auto"/>
            <w:bottom w:val="none" w:sz="0" w:space="0" w:color="auto"/>
            <w:right w:val="none" w:sz="0" w:space="0" w:color="auto"/>
          </w:divBdr>
        </w:div>
        <w:div w:id="97532539">
          <w:marLeft w:val="0"/>
          <w:marRight w:val="0"/>
          <w:marTop w:val="0"/>
          <w:marBottom w:val="0"/>
          <w:divBdr>
            <w:top w:val="none" w:sz="0" w:space="0" w:color="auto"/>
            <w:left w:val="none" w:sz="0" w:space="0" w:color="auto"/>
            <w:bottom w:val="none" w:sz="0" w:space="0" w:color="auto"/>
            <w:right w:val="none" w:sz="0" w:space="0" w:color="auto"/>
          </w:divBdr>
        </w:div>
        <w:div w:id="1656488563">
          <w:marLeft w:val="0"/>
          <w:marRight w:val="0"/>
          <w:marTop w:val="0"/>
          <w:marBottom w:val="0"/>
          <w:divBdr>
            <w:top w:val="none" w:sz="0" w:space="0" w:color="auto"/>
            <w:left w:val="none" w:sz="0" w:space="0" w:color="auto"/>
            <w:bottom w:val="none" w:sz="0" w:space="0" w:color="auto"/>
            <w:right w:val="none" w:sz="0" w:space="0" w:color="auto"/>
          </w:divBdr>
        </w:div>
        <w:div w:id="155733278">
          <w:marLeft w:val="0"/>
          <w:marRight w:val="0"/>
          <w:marTop w:val="0"/>
          <w:marBottom w:val="0"/>
          <w:divBdr>
            <w:top w:val="none" w:sz="0" w:space="0" w:color="auto"/>
            <w:left w:val="none" w:sz="0" w:space="0" w:color="auto"/>
            <w:bottom w:val="none" w:sz="0" w:space="0" w:color="auto"/>
            <w:right w:val="none" w:sz="0" w:space="0" w:color="auto"/>
          </w:divBdr>
        </w:div>
        <w:div w:id="631325440">
          <w:marLeft w:val="0"/>
          <w:marRight w:val="0"/>
          <w:marTop w:val="0"/>
          <w:marBottom w:val="0"/>
          <w:divBdr>
            <w:top w:val="none" w:sz="0" w:space="0" w:color="auto"/>
            <w:left w:val="none" w:sz="0" w:space="0" w:color="auto"/>
            <w:bottom w:val="none" w:sz="0" w:space="0" w:color="auto"/>
            <w:right w:val="none" w:sz="0" w:space="0" w:color="auto"/>
          </w:divBdr>
        </w:div>
        <w:div w:id="147527157">
          <w:marLeft w:val="0"/>
          <w:marRight w:val="0"/>
          <w:marTop w:val="0"/>
          <w:marBottom w:val="0"/>
          <w:divBdr>
            <w:top w:val="none" w:sz="0" w:space="0" w:color="auto"/>
            <w:left w:val="none" w:sz="0" w:space="0" w:color="auto"/>
            <w:bottom w:val="none" w:sz="0" w:space="0" w:color="auto"/>
            <w:right w:val="none" w:sz="0" w:space="0" w:color="auto"/>
          </w:divBdr>
        </w:div>
        <w:div w:id="1637686435">
          <w:marLeft w:val="0"/>
          <w:marRight w:val="0"/>
          <w:marTop w:val="0"/>
          <w:marBottom w:val="0"/>
          <w:divBdr>
            <w:top w:val="none" w:sz="0" w:space="0" w:color="auto"/>
            <w:left w:val="none" w:sz="0" w:space="0" w:color="auto"/>
            <w:bottom w:val="none" w:sz="0" w:space="0" w:color="auto"/>
            <w:right w:val="none" w:sz="0" w:space="0" w:color="auto"/>
          </w:divBdr>
        </w:div>
        <w:div w:id="1718626905">
          <w:marLeft w:val="0"/>
          <w:marRight w:val="0"/>
          <w:marTop w:val="0"/>
          <w:marBottom w:val="0"/>
          <w:divBdr>
            <w:top w:val="none" w:sz="0" w:space="0" w:color="auto"/>
            <w:left w:val="none" w:sz="0" w:space="0" w:color="auto"/>
            <w:bottom w:val="none" w:sz="0" w:space="0" w:color="auto"/>
            <w:right w:val="none" w:sz="0" w:space="0" w:color="auto"/>
          </w:divBdr>
        </w:div>
        <w:div w:id="639457294">
          <w:marLeft w:val="0"/>
          <w:marRight w:val="0"/>
          <w:marTop w:val="0"/>
          <w:marBottom w:val="0"/>
          <w:divBdr>
            <w:top w:val="none" w:sz="0" w:space="0" w:color="auto"/>
            <w:left w:val="none" w:sz="0" w:space="0" w:color="auto"/>
            <w:bottom w:val="none" w:sz="0" w:space="0" w:color="auto"/>
            <w:right w:val="none" w:sz="0" w:space="0" w:color="auto"/>
          </w:divBdr>
        </w:div>
      </w:divsChild>
    </w:div>
    <w:div w:id="699934982">
      <w:bodyDiv w:val="1"/>
      <w:marLeft w:val="0"/>
      <w:marRight w:val="0"/>
      <w:marTop w:val="0"/>
      <w:marBottom w:val="0"/>
      <w:divBdr>
        <w:top w:val="none" w:sz="0" w:space="0" w:color="auto"/>
        <w:left w:val="none" w:sz="0" w:space="0" w:color="auto"/>
        <w:bottom w:val="none" w:sz="0" w:space="0" w:color="auto"/>
        <w:right w:val="none" w:sz="0" w:space="0" w:color="auto"/>
      </w:divBdr>
      <w:divsChild>
        <w:div w:id="984512074">
          <w:marLeft w:val="0"/>
          <w:marRight w:val="0"/>
          <w:marTop w:val="0"/>
          <w:marBottom w:val="0"/>
          <w:divBdr>
            <w:top w:val="none" w:sz="0" w:space="0" w:color="auto"/>
            <w:left w:val="none" w:sz="0" w:space="0" w:color="auto"/>
            <w:bottom w:val="none" w:sz="0" w:space="0" w:color="auto"/>
            <w:right w:val="none" w:sz="0" w:space="0" w:color="auto"/>
          </w:divBdr>
        </w:div>
        <w:div w:id="222909082">
          <w:marLeft w:val="0"/>
          <w:marRight w:val="0"/>
          <w:marTop w:val="0"/>
          <w:marBottom w:val="0"/>
          <w:divBdr>
            <w:top w:val="none" w:sz="0" w:space="0" w:color="auto"/>
            <w:left w:val="none" w:sz="0" w:space="0" w:color="auto"/>
            <w:bottom w:val="none" w:sz="0" w:space="0" w:color="auto"/>
            <w:right w:val="none" w:sz="0" w:space="0" w:color="auto"/>
          </w:divBdr>
        </w:div>
        <w:div w:id="15474283">
          <w:marLeft w:val="0"/>
          <w:marRight w:val="0"/>
          <w:marTop w:val="0"/>
          <w:marBottom w:val="0"/>
          <w:divBdr>
            <w:top w:val="none" w:sz="0" w:space="0" w:color="auto"/>
            <w:left w:val="none" w:sz="0" w:space="0" w:color="auto"/>
            <w:bottom w:val="none" w:sz="0" w:space="0" w:color="auto"/>
            <w:right w:val="none" w:sz="0" w:space="0" w:color="auto"/>
          </w:divBdr>
        </w:div>
        <w:div w:id="166601327">
          <w:marLeft w:val="0"/>
          <w:marRight w:val="0"/>
          <w:marTop w:val="0"/>
          <w:marBottom w:val="0"/>
          <w:divBdr>
            <w:top w:val="none" w:sz="0" w:space="0" w:color="auto"/>
            <w:left w:val="none" w:sz="0" w:space="0" w:color="auto"/>
            <w:bottom w:val="none" w:sz="0" w:space="0" w:color="auto"/>
            <w:right w:val="none" w:sz="0" w:space="0" w:color="auto"/>
          </w:divBdr>
        </w:div>
        <w:div w:id="395056202">
          <w:marLeft w:val="0"/>
          <w:marRight w:val="0"/>
          <w:marTop w:val="0"/>
          <w:marBottom w:val="0"/>
          <w:divBdr>
            <w:top w:val="none" w:sz="0" w:space="0" w:color="auto"/>
            <w:left w:val="none" w:sz="0" w:space="0" w:color="auto"/>
            <w:bottom w:val="none" w:sz="0" w:space="0" w:color="auto"/>
            <w:right w:val="none" w:sz="0" w:space="0" w:color="auto"/>
          </w:divBdr>
        </w:div>
        <w:div w:id="1827238227">
          <w:marLeft w:val="0"/>
          <w:marRight w:val="0"/>
          <w:marTop w:val="0"/>
          <w:marBottom w:val="0"/>
          <w:divBdr>
            <w:top w:val="none" w:sz="0" w:space="0" w:color="auto"/>
            <w:left w:val="none" w:sz="0" w:space="0" w:color="auto"/>
            <w:bottom w:val="none" w:sz="0" w:space="0" w:color="auto"/>
            <w:right w:val="none" w:sz="0" w:space="0" w:color="auto"/>
          </w:divBdr>
        </w:div>
      </w:divsChild>
    </w:div>
    <w:div w:id="867134765">
      <w:bodyDiv w:val="1"/>
      <w:marLeft w:val="0"/>
      <w:marRight w:val="0"/>
      <w:marTop w:val="0"/>
      <w:marBottom w:val="0"/>
      <w:divBdr>
        <w:top w:val="none" w:sz="0" w:space="0" w:color="auto"/>
        <w:left w:val="none" w:sz="0" w:space="0" w:color="auto"/>
        <w:bottom w:val="none" w:sz="0" w:space="0" w:color="auto"/>
        <w:right w:val="none" w:sz="0" w:space="0" w:color="auto"/>
      </w:divBdr>
      <w:divsChild>
        <w:div w:id="1719278972">
          <w:marLeft w:val="0"/>
          <w:marRight w:val="0"/>
          <w:marTop w:val="0"/>
          <w:marBottom w:val="0"/>
          <w:divBdr>
            <w:top w:val="none" w:sz="0" w:space="0" w:color="auto"/>
            <w:left w:val="none" w:sz="0" w:space="0" w:color="auto"/>
            <w:bottom w:val="none" w:sz="0" w:space="0" w:color="auto"/>
            <w:right w:val="none" w:sz="0" w:space="0" w:color="auto"/>
          </w:divBdr>
        </w:div>
        <w:div w:id="529605580">
          <w:marLeft w:val="0"/>
          <w:marRight w:val="0"/>
          <w:marTop w:val="0"/>
          <w:marBottom w:val="0"/>
          <w:divBdr>
            <w:top w:val="none" w:sz="0" w:space="0" w:color="auto"/>
            <w:left w:val="none" w:sz="0" w:space="0" w:color="auto"/>
            <w:bottom w:val="none" w:sz="0" w:space="0" w:color="auto"/>
            <w:right w:val="none" w:sz="0" w:space="0" w:color="auto"/>
          </w:divBdr>
        </w:div>
        <w:div w:id="1509447890">
          <w:marLeft w:val="0"/>
          <w:marRight w:val="0"/>
          <w:marTop w:val="0"/>
          <w:marBottom w:val="0"/>
          <w:divBdr>
            <w:top w:val="none" w:sz="0" w:space="0" w:color="auto"/>
            <w:left w:val="none" w:sz="0" w:space="0" w:color="auto"/>
            <w:bottom w:val="none" w:sz="0" w:space="0" w:color="auto"/>
            <w:right w:val="none" w:sz="0" w:space="0" w:color="auto"/>
          </w:divBdr>
        </w:div>
        <w:div w:id="27265786">
          <w:marLeft w:val="0"/>
          <w:marRight w:val="0"/>
          <w:marTop w:val="0"/>
          <w:marBottom w:val="0"/>
          <w:divBdr>
            <w:top w:val="none" w:sz="0" w:space="0" w:color="auto"/>
            <w:left w:val="none" w:sz="0" w:space="0" w:color="auto"/>
            <w:bottom w:val="none" w:sz="0" w:space="0" w:color="auto"/>
            <w:right w:val="none" w:sz="0" w:space="0" w:color="auto"/>
          </w:divBdr>
        </w:div>
        <w:div w:id="1649702410">
          <w:marLeft w:val="0"/>
          <w:marRight w:val="0"/>
          <w:marTop w:val="0"/>
          <w:marBottom w:val="0"/>
          <w:divBdr>
            <w:top w:val="none" w:sz="0" w:space="0" w:color="auto"/>
            <w:left w:val="none" w:sz="0" w:space="0" w:color="auto"/>
            <w:bottom w:val="none" w:sz="0" w:space="0" w:color="auto"/>
            <w:right w:val="none" w:sz="0" w:space="0" w:color="auto"/>
          </w:divBdr>
        </w:div>
        <w:div w:id="20208645">
          <w:marLeft w:val="0"/>
          <w:marRight w:val="0"/>
          <w:marTop w:val="0"/>
          <w:marBottom w:val="0"/>
          <w:divBdr>
            <w:top w:val="none" w:sz="0" w:space="0" w:color="auto"/>
            <w:left w:val="none" w:sz="0" w:space="0" w:color="auto"/>
            <w:bottom w:val="none" w:sz="0" w:space="0" w:color="auto"/>
            <w:right w:val="none" w:sz="0" w:space="0" w:color="auto"/>
          </w:divBdr>
        </w:div>
        <w:div w:id="1204950268">
          <w:marLeft w:val="0"/>
          <w:marRight w:val="0"/>
          <w:marTop w:val="0"/>
          <w:marBottom w:val="0"/>
          <w:divBdr>
            <w:top w:val="none" w:sz="0" w:space="0" w:color="auto"/>
            <w:left w:val="none" w:sz="0" w:space="0" w:color="auto"/>
            <w:bottom w:val="none" w:sz="0" w:space="0" w:color="auto"/>
            <w:right w:val="none" w:sz="0" w:space="0" w:color="auto"/>
          </w:divBdr>
        </w:div>
        <w:div w:id="1020468494">
          <w:marLeft w:val="0"/>
          <w:marRight w:val="0"/>
          <w:marTop w:val="0"/>
          <w:marBottom w:val="0"/>
          <w:divBdr>
            <w:top w:val="none" w:sz="0" w:space="0" w:color="auto"/>
            <w:left w:val="none" w:sz="0" w:space="0" w:color="auto"/>
            <w:bottom w:val="none" w:sz="0" w:space="0" w:color="auto"/>
            <w:right w:val="none" w:sz="0" w:space="0" w:color="auto"/>
          </w:divBdr>
        </w:div>
        <w:div w:id="1316640898">
          <w:marLeft w:val="0"/>
          <w:marRight w:val="0"/>
          <w:marTop w:val="0"/>
          <w:marBottom w:val="0"/>
          <w:divBdr>
            <w:top w:val="none" w:sz="0" w:space="0" w:color="auto"/>
            <w:left w:val="none" w:sz="0" w:space="0" w:color="auto"/>
            <w:bottom w:val="none" w:sz="0" w:space="0" w:color="auto"/>
            <w:right w:val="none" w:sz="0" w:space="0" w:color="auto"/>
          </w:divBdr>
        </w:div>
        <w:div w:id="1180970682">
          <w:marLeft w:val="0"/>
          <w:marRight w:val="0"/>
          <w:marTop w:val="0"/>
          <w:marBottom w:val="0"/>
          <w:divBdr>
            <w:top w:val="none" w:sz="0" w:space="0" w:color="auto"/>
            <w:left w:val="none" w:sz="0" w:space="0" w:color="auto"/>
            <w:bottom w:val="none" w:sz="0" w:space="0" w:color="auto"/>
            <w:right w:val="none" w:sz="0" w:space="0" w:color="auto"/>
          </w:divBdr>
        </w:div>
        <w:div w:id="1684699560">
          <w:marLeft w:val="0"/>
          <w:marRight w:val="0"/>
          <w:marTop w:val="0"/>
          <w:marBottom w:val="0"/>
          <w:divBdr>
            <w:top w:val="none" w:sz="0" w:space="0" w:color="auto"/>
            <w:left w:val="none" w:sz="0" w:space="0" w:color="auto"/>
            <w:bottom w:val="none" w:sz="0" w:space="0" w:color="auto"/>
            <w:right w:val="none" w:sz="0" w:space="0" w:color="auto"/>
          </w:divBdr>
        </w:div>
        <w:div w:id="1491142798">
          <w:marLeft w:val="0"/>
          <w:marRight w:val="0"/>
          <w:marTop w:val="0"/>
          <w:marBottom w:val="0"/>
          <w:divBdr>
            <w:top w:val="none" w:sz="0" w:space="0" w:color="auto"/>
            <w:left w:val="none" w:sz="0" w:space="0" w:color="auto"/>
            <w:bottom w:val="none" w:sz="0" w:space="0" w:color="auto"/>
            <w:right w:val="none" w:sz="0" w:space="0" w:color="auto"/>
          </w:divBdr>
        </w:div>
      </w:divsChild>
    </w:div>
    <w:div w:id="1176923986">
      <w:bodyDiv w:val="1"/>
      <w:marLeft w:val="0"/>
      <w:marRight w:val="0"/>
      <w:marTop w:val="0"/>
      <w:marBottom w:val="0"/>
      <w:divBdr>
        <w:top w:val="none" w:sz="0" w:space="0" w:color="auto"/>
        <w:left w:val="none" w:sz="0" w:space="0" w:color="auto"/>
        <w:bottom w:val="none" w:sz="0" w:space="0" w:color="auto"/>
        <w:right w:val="none" w:sz="0" w:space="0" w:color="auto"/>
      </w:divBdr>
      <w:divsChild>
        <w:div w:id="1436243617">
          <w:marLeft w:val="0"/>
          <w:marRight w:val="0"/>
          <w:marTop w:val="0"/>
          <w:marBottom w:val="0"/>
          <w:divBdr>
            <w:top w:val="none" w:sz="0" w:space="0" w:color="auto"/>
            <w:left w:val="none" w:sz="0" w:space="0" w:color="auto"/>
            <w:bottom w:val="none" w:sz="0" w:space="0" w:color="auto"/>
            <w:right w:val="none" w:sz="0" w:space="0" w:color="auto"/>
          </w:divBdr>
        </w:div>
        <w:div w:id="2059233881">
          <w:marLeft w:val="0"/>
          <w:marRight w:val="0"/>
          <w:marTop w:val="0"/>
          <w:marBottom w:val="0"/>
          <w:divBdr>
            <w:top w:val="none" w:sz="0" w:space="0" w:color="auto"/>
            <w:left w:val="none" w:sz="0" w:space="0" w:color="auto"/>
            <w:bottom w:val="none" w:sz="0" w:space="0" w:color="auto"/>
            <w:right w:val="none" w:sz="0" w:space="0" w:color="auto"/>
          </w:divBdr>
        </w:div>
        <w:div w:id="70854611">
          <w:marLeft w:val="0"/>
          <w:marRight w:val="0"/>
          <w:marTop w:val="0"/>
          <w:marBottom w:val="0"/>
          <w:divBdr>
            <w:top w:val="none" w:sz="0" w:space="0" w:color="auto"/>
            <w:left w:val="none" w:sz="0" w:space="0" w:color="auto"/>
            <w:bottom w:val="none" w:sz="0" w:space="0" w:color="auto"/>
            <w:right w:val="none" w:sz="0" w:space="0" w:color="auto"/>
          </w:divBdr>
        </w:div>
        <w:div w:id="1344669487">
          <w:marLeft w:val="0"/>
          <w:marRight w:val="0"/>
          <w:marTop w:val="0"/>
          <w:marBottom w:val="0"/>
          <w:divBdr>
            <w:top w:val="none" w:sz="0" w:space="0" w:color="auto"/>
            <w:left w:val="none" w:sz="0" w:space="0" w:color="auto"/>
            <w:bottom w:val="none" w:sz="0" w:space="0" w:color="auto"/>
            <w:right w:val="none" w:sz="0" w:space="0" w:color="auto"/>
          </w:divBdr>
        </w:div>
        <w:div w:id="757168758">
          <w:marLeft w:val="0"/>
          <w:marRight w:val="0"/>
          <w:marTop w:val="0"/>
          <w:marBottom w:val="0"/>
          <w:divBdr>
            <w:top w:val="none" w:sz="0" w:space="0" w:color="auto"/>
            <w:left w:val="none" w:sz="0" w:space="0" w:color="auto"/>
            <w:bottom w:val="none" w:sz="0" w:space="0" w:color="auto"/>
            <w:right w:val="none" w:sz="0" w:space="0" w:color="auto"/>
          </w:divBdr>
        </w:div>
        <w:div w:id="5566742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3EB06C83F724C91E79A5BA1A71830" ma:contentTypeVersion="21" ma:contentTypeDescription="Create a new document." ma:contentTypeScope="" ma:versionID="271d4c70727fbae532ed3dd64e9bc8d0">
  <xsd:schema xmlns:xsd="http://www.w3.org/2001/XMLSchema" xmlns:xs="http://www.w3.org/2001/XMLSchema" xmlns:p="http://schemas.microsoft.com/office/2006/metadata/properties" xmlns:ns2="59a67980-935c-49df-b719-326c1d809e04" xmlns:ns3="7478a42c-46c7-4a15-b621-3095279d368d" targetNamespace="http://schemas.microsoft.com/office/2006/metadata/properties" ma:root="true" ma:fieldsID="0dd7d8285d9175bf31d69d57ff8deec6" ns2:_="" ns3:_="">
    <xsd:import namespace="59a67980-935c-49df-b719-326c1d809e04"/>
    <xsd:import namespace="7478a42c-46c7-4a15-b621-3095279d36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7980-935c-49df-b719-326c1d809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bb9407f-576d-4726-b5af-6d46f5716383}" ma:internalName="TaxCatchAll" ma:showField="CatchAllData" ma:web="59a67980-935c-49df-b719-326c1d809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8a42c-46c7-4a15-b621-3095279d36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0e6ed2-447f-4b8f-9a9f-604a5486d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DateTime" ma:index="28" nillable="true" ma:displayName="Date &amp; Time" ma:format="DateTime" ma:internalName="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Time xmlns="7478a42c-46c7-4a15-b621-3095279d368d" xsi:nil="true"/>
    <lcf76f155ced4ddcb4097134ff3c332f xmlns="7478a42c-46c7-4a15-b621-3095279d368d">
      <Terms xmlns="http://schemas.microsoft.com/office/infopath/2007/PartnerControls"/>
    </lcf76f155ced4ddcb4097134ff3c332f>
    <TaxCatchAll xmlns="59a67980-935c-49df-b719-326c1d809e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F2767-7F70-46C1-BD46-6D443B07B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67980-935c-49df-b719-326c1d809e04"/>
    <ds:schemaRef ds:uri="7478a42c-46c7-4a15-b621-3095279d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E5FA4-46E5-4F58-81C6-ED535F824CE1}">
  <ds:schemaRefs>
    <ds:schemaRef ds:uri="http://schemas.microsoft.com/office/2006/metadata/properties"/>
    <ds:schemaRef ds:uri="http://schemas.microsoft.com/office/infopath/2007/PartnerControls"/>
    <ds:schemaRef ds:uri="7478a42c-46c7-4a15-b621-3095279d368d"/>
    <ds:schemaRef ds:uri="59a67980-935c-49df-b719-326c1d809e04"/>
  </ds:schemaRefs>
</ds:datastoreItem>
</file>

<file path=customXml/itemProps3.xml><?xml version="1.0" encoding="utf-8"?>
<ds:datastoreItem xmlns:ds="http://schemas.openxmlformats.org/officeDocument/2006/customXml" ds:itemID="{7380B7E0-DEFD-4AF9-B1E6-2C361E29209B}">
  <ds:schemaRefs>
    <ds:schemaRef ds:uri="http://schemas.openxmlformats.org/officeDocument/2006/bibliography"/>
  </ds:schemaRefs>
</ds:datastoreItem>
</file>

<file path=customXml/itemProps4.xml><?xml version="1.0" encoding="utf-8"?>
<ds:datastoreItem xmlns:ds="http://schemas.openxmlformats.org/officeDocument/2006/customXml" ds:itemID="{B1517CE0-B310-4432-8591-369E66D47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Price</dc:creator>
  <cp:lastModifiedBy>Abbie Ralphs</cp:lastModifiedBy>
  <cp:revision>5</cp:revision>
  <cp:lastPrinted>2024-12-11T20:58:00Z</cp:lastPrinted>
  <dcterms:created xsi:type="dcterms:W3CDTF">2025-01-09T15:34:00Z</dcterms:created>
  <dcterms:modified xsi:type="dcterms:W3CDTF">2025-01-13T11:51:00Z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vt:lpwstr>
  </property>
  <property fmtid="{D5CDD505-2E9C-101B-9397-08002B2CF9AE}" pid="4" name="LastSaved">
    <vt:filetime>2023-12-12T00:00:00Z</vt:filetime>
  </property>
  <property fmtid="{D5CDD505-2E9C-101B-9397-08002B2CF9AE}" pid="5" name="GrammarlyDocumentId">
    <vt:lpwstr>0df1b2e4869a38f53ac5b78ffa84b14f91d99ee20d73a9bb4bbd35910eff03ef</vt:lpwstr>
  </property>
  <property fmtid="{D5CDD505-2E9C-101B-9397-08002B2CF9AE}" pid="6" name="ContentTypeId">
    <vt:lpwstr>0x010100D593EB06C83F724C91E79A5BA1A71830</vt:lpwstr>
  </property>
  <property fmtid="{D5CDD505-2E9C-101B-9397-08002B2CF9AE}" pid="7" name="ClassificationContentMarkingFooterShapeIds">
    <vt:lpwstr>51a746d8,2fad5403,18ae8e08,233ab46,450f8461,9ae6a9b</vt:lpwstr>
  </property>
  <property fmtid="{D5CDD505-2E9C-101B-9397-08002B2CF9AE}" pid="8" name="ClassificationContentMarkingFooterFontProps">
    <vt:lpwstr>#ff0000,10,Calibri</vt:lpwstr>
  </property>
  <property fmtid="{D5CDD505-2E9C-101B-9397-08002B2CF9AE}" pid="9" name="ClassificationContentMarkingFooterText">
    <vt:lpwstr>Internal - Confidential</vt:lpwstr>
  </property>
  <property fmtid="{D5CDD505-2E9C-101B-9397-08002B2CF9AE}" pid="10" name="MSIP_Label_e490c3c5-096b-4a23-9d6c-5f4b53170ea1_Enabled">
    <vt:lpwstr>true</vt:lpwstr>
  </property>
  <property fmtid="{D5CDD505-2E9C-101B-9397-08002B2CF9AE}" pid="11" name="MSIP_Label_e490c3c5-096b-4a23-9d6c-5f4b53170ea1_SetDate">
    <vt:lpwstr>2025-01-09T14:58:59Z</vt:lpwstr>
  </property>
  <property fmtid="{D5CDD505-2E9C-101B-9397-08002B2CF9AE}" pid="12" name="MSIP_Label_e490c3c5-096b-4a23-9d6c-5f4b53170ea1_Method">
    <vt:lpwstr>Privileged</vt:lpwstr>
  </property>
  <property fmtid="{D5CDD505-2E9C-101B-9397-08002B2CF9AE}" pid="13" name="MSIP_Label_e490c3c5-096b-4a23-9d6c-5f4b53170ea1_Name">
    <vt:lpwstr>Internal - Confidential</vt:lpwstr>
  </property>
  <property fmtid="{D5CDD505-2E9C-101B-9397-08002B2CF9AE}" pid="14" name="MSIP_Label_e490c3c5-096b-4a23-9d6c-5f4b53170ea1_SiteId">
    <vt:lpwstr>4066b9fe-b1d7-4912-adbd-3fae63cff406</vt:lpwstr>
  </property>
  <property fmtid="{D5CDD505-2E9C-101B-9397-08002B2CF9AE}" pid="15" name="MSIP_Label_e490c3c5-096b-4a23-9d6c-5f4b53170ea1_ActionId">
    <vt:lpwstr>93c164f7-61e8-4448-9ab6-b0d5d1f34984</vt:lpwstr>
  </property>
  <property fmtid="{D5CDD505-2E9C-101B-9397-08002B2CF9AE}" pid="16" name="MSIP_Label_e490c3c5-096b-4a23-9d6c-5f4b53170ea1_ContentBits">
    <vt:lpwstr>2</vt:lpwstr>
  </property>
  <property fmtid="{D5CDD505-2E9C-101B-9397-08002B2CF9AE}" pid="17" name="MSIP_Label_e490c3c5-096b-4a23-9d6c-5f4b53170ea1_Tag">
    <vt:lpwstr>10, 0, 1, 2</vt:lpwstr>
  </property>
  <property fmtid="{D5CDD505-2E9C-101B-9397-08002B2CF9AE}" pid="18" name="MediaServiceImageTags">
    <vt:lpwstr/>
  </property>
</Properties>
</file>